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B60" w:rsidRPr="00BA30F4" w:rsidRDefault="00DE6B90" w:rsidP="00DE6B90">
      <w:pPr>
        <w:spacing w:after="0" w:line="240" w:lineRule="auto"/>
        <w:rPr>
          <w:rFonts w:ascii="Tahoma" w:hAnsi="Tahoma" w:cs="Tahoma"/>
          <w:b/>
          <w:sz w:val="32"/>
        </w:rPr>
      </w:pPr>
      <w:r w:rsidRPr="004E4972">
        <w:rPr>
          <w:rFonts w:ascii="Tahoma" w:hAnsi="Tahoma" w:cs="Tahoma"/>
          <w:b/>
          <w:noProof/>
          <w:sz w:val="28"/>
          <w:lang w:eastAsia="es-MX"/>
        </w:rPr>
        <w:drawing>
          <wp:anchor distT="0" distB="0" distL="114300" distR="114300" simplePos="0" relativeHeight="251658240" behindDoc="0" locked="0" layoutInCell="1" allowOverlap="1" wp14:anchorId="6EC5E82B" wp14:editId="3968ABAA">
            <wp:simplePos x="0" y="0"/>
            <wp:positionH relativeFrom="column">
              <wp:posOffset>3509010</wp:posOffset>
            </wp:positionH>
            <wp:positionV relativeFrom="paragraph">
              <wp:posOffset>13970</wp:posOffset>
            </wp:positionV>
            <wp:extent cx="2771775" cy="1199537"/>
            <wp:effectExtent l="0" t="0" r="0" b="635"/>
            <wp:wrapSquare wrapText="bothSides"/>
            <wp:docPr id="1" name="Imagen 1" descr="C:\Users\equipo\Documents\XX ANIV. CLAUSURA SINODO\huellas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quipo\Documents\XX ANIV. CLAUSURA SINODO\huellas 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19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10CE" w:rsidRPr="00BA30F4">
        <w:rPr>
          <w:rFonts w:ascii="Tahoma" w:hAnsi="Tahoma" w:cs="Tahoma"/>
          <w:b/>
          <w:sz w:val="32"/>
        </w:rPr>
        <w:t>CELEBRACI</w:t>
      </w:r>
      <w:r w:rsidR="003765FC">
        <w:rPr>
          <w:rFonts w:ascii="Tahoma" w:hAnsi="Tahoma" w:cs="Tahoma"/>
          <w:b/>
          <w:sz w:val="32"/>
        </w:rPr>
        <w:t>Ó</w:t>
      </w:r>
      <w:r w:rsidR="008C10CE" w:rsidRPr="00BA30F4">
        <w:rPr>
          <w:rFonts w:ascii="Tahoma" w:hAnsi="Tahoma" w:cs="Tahoma"/>
          <w:b/>
          <w:sz w:val="32"/>
        </w:rPr>
        <w:t>N DE LA PALABRA</w:t>
      </w:r>
      <w:r w:rsidR="00047E10" w:rsidRPr="00BA30F4">
        <w:rPr>
          <w:rFonts w:ascii="Tahoma" w:hAnsi="Tahoma" w:cs="Tahoma"/>
          <w:b/>
          <w:sz w:val="32"/>
        </w:rPr>
        <w:t xml:space="preserve"> PARA AGRADECER A DIOS LOS 45 AÑOS DE VIDA DIOCESANA.</w:t>
      </w:r>
    </w:p>
    <w:p w:rsidR="008C10CE" w:rsidRDefault="008C10CE" w:rsidP="00047E10">
      <w:pPr>
        <w:spacing w:after="0" w:line="240" w:lineRule="auto"/>
        <w:jc w:val="center"/>
        <w:rPr>
          <w:rFonts w:ascii="Tahoma" w:hAnsi="Tahoma" w:cs="Tahoma"/>
          <w:b/>
          <w:sz w:val="28"/>
        </w:rPr>
      </w:pPr>
      <w:r>
        <w:rPr>
          <w:rFonts w:ascii="Tahoma" w:hAnsi="Tahoma" w:cs="Tahoma"/>
          <w:b/>
          <w:sz w:val="28"/>
        </w:rPr>
        <w:t>En l</w:t>
      </w:r>
      <w:r w:rsidR="00BA19C8">
        <w:rPr>
          <w:rFonts w:ascii="Tahoma" w:hAnsi="Tahoma" w:cs="Tahoma"/>
          <w:b/>
          <w:sz w:val="28"/>
        </w:rPr>
        <w:t>os barrios, colonias y ranchos…</w:t>
      </w:r>
    </w:p>
    <w:p w:rsidR="008C10CE" w:rsidRDefault="008C10CE" w:rsidP="003765FC">
      <w:pPr>
        <w:spacing w:after="0" w:line="240" w:lineRule="auto"/>
        <w:jc w:val="both"/>
        <w:rPr>
          <w:rFonts w:ascii="Tahoma" w:hAnsi="Tahoma" w:cs="Tahoma"/>
          <w:b/>
          <w:sz w:val="28"/>
        </w:rPr>
      </w:pPr>
    </w:p>
    <w:p w:rsidR="003765FC" w:rsidRDefault="003765FC" w:rsidP="003765FC">
      <w:pPr>
        <w:spacing w:after="0" w:line="240" w:lineRule="auto"/>
        <w:jc w:val="both"/>
        <w:rPr>
          <w:rFonts w:ascii="Tahoma" w:hAnsi="Tahoma" w:cs="Tahoma"/>
          <w:b/>
          <w:sz w:val="28"/>
        </w:rPr>
      </w:pPr>
    </w:p>
    <w:p w:rsidR="008C10CE" w:rsidRDefault="008C10CE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920786">
        <w:rPr>
          <w:rFonts w:ascii="Tahoma" w:hAnsi="Tahoma" w:cs="Tahoma"/>
          <w:sz w:val="24"/>
          <w:u w:val="single"/>
        </w:rPr>
        <w:t>PARA LA AMBIENTACI</w:t>
      </w:r>
      <w:r w:rsidR="003765FC">
        <w:rPr>
          <w:rFonts w:ascii="Tahoma" w:hAnsi="Tahoma" w:cs="Tahoma"/>
          <w:sz w:val="24"/>
          <w:u w:val="single"/>
        </w:rPr>
        <w:t>Ó</w:t>
      </w:r>
      <w:r w:rsidRPr="00920786">
        <w:rPr>
          <w:rFonts w:ascii="Tahoma" w:hAnsi="Tahoma" w:cs="Tahoma"/>
          <w:sz w:val="24"/>
          <w:u w:val="single"/>
        </w:rPr>
        <w:t>N</w:t>
      </w:r>
      <w:r>
        <w:rPr>
          <w:rFonts w:ascii="Tahoma" w:hAnsi="Tahoma" w:cs="Tahoma"/>
          <w:sz w:val="24"/>
        </w:rPr>
        <w:t>:</w:t>
      </w:r>
    </w:p>
    <w:p w:rsidR="00E34104" w:rsidRPr="00E34104" w:rsidRDefault="00920786" w:rsidP="00D7737C">
      <w:pPr>
        <w:spacing w:after="0" w:line="240" w:lineRule="auto"/>
        <w:ind w:firstLine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Se sugiere preparar</w:t>
      </w:r>
      <w:r w:rsidR="008F4CA4">
        <w:rPr>
          <w:rFonts w:ascii="Tahoma" w:hAnsi="Tahoma" w:cs="Tahoma"/>
          <w:sz w:val="24"/>
        </w:rPr>
        <w:t xml:space="preserve"> un altar con lo siguiente</w:t>
      </w:r>
      <w:r>
        <w:rPr>
          <w:rFonts w:ascii="Tahoma" w:hAnsi="Tahoma" w:cs="Tahoma"/>
          <w:sz w:val="24"/>
        </w:rPr>
        <w:t>:</w:t>
      </w:r>
      <w:r w:rsidR="008C10CE">
        <w:rPr>
          <w:rFonts w:ascii="Tahoma" w:hAnsi="Tahoma" w:cs="Tahoma"/>
          <w:sz w:val="24"/>
        </w:rPr>
        <w:t xml:space="preserve"> </w:t>
      </w:r>
      <w:r w:rsidR="00E34104">
        <w:rPr>
          <w:rFonts w:ascii="Tahoma" w:hAnsi="Tahoma" w:cs="Tahoma"/>
          <w:sz w:val="24"/>
        </w:rPr>
        <w:t>La Biblia, Poster y Logotipo del Sínodo, Cirio,</w:t>
      </w:r>
      <w:r w:rsidR="00BC69CB" w:rsidRPr="00BC69CB">
        <w:rPr>
          <w:rFonts w:ascii="Tahoma" w:hAnsi="Tahoma" w:cs="Tahoma"/>
          <w:sz w:val="24"/>
        </w:rPr>
        <w:t xml:space="preserve"> </w:t>
      </w:r>
      <w:r w:rsidR="00BC69CB">
        <w:rPr>
          <w:rFonts w:ascii="Tahoma" w:hAnsi="Tahoma" w:cs="Tahoma"/>
          <w:sz w:val="24"/>
        </w:rPr>
        <w:t xml:space="preserve">las carátulas de los documentos que conforman el Documento Sinodal, </w:t>
      </w:r>
      <w:r w:rsidR="001E5049">
        <w:rPr>
          <w:rFonts w:ascii="Tahoma" w:hAnsi="Tahoma" w:cs="Tahoma"/>
          <w:sz w:val="24"/>
        </w:rPr>
        <w:t xml:space="preserve">algunos panes, </w:t>
      </w:r>
      <w:r w:rsidR="00D7737C">
        <w:rPr>
          <w:rFonts w:ascii="Tahoma" w:hAnsi="Tahoma" w:cs="Tahoma"/>
          <w:sz w:val="24"/>
        </w:rPr>
        <w:t>leña para hacer fogata, cazuela con tierra, jarro</w:t>
      </w:r>
      <w:r w:rsidR="001E5049">
        <w:rPr>
          <w:rFonts w:ascii="Tahoma" w:hAnsi="Tahoma" w:cs="Tahoma"/>
          <w:sz w:val="24"/>
        </w:rPr>
        <w:t xml:space="preserve"> o cántaro</w:t>
      </w:r>
      <w:r w:rsidR="00D7737C">
        <w:rPr>
          <w:rFonts w:ascii="Tahoma" w:hAnsi="Tahoma" w:cs="Tahoma"/>
          <w:sz w:val="24"/>
        </w:rPr>
        <w:t xml:space="preserve"> con agua, </w:t>
      </w:r>
      <w:r w:rsidR="004C75A0">
        <w:rPr>
          <w:rFonts w:ascii="Tahoma" w:hAnsi="Tahoma" w:cs="Tahoma"/>
          <w:sz w:val="24"/>
        </w:rPr>
        <w:t xml:space="preserve">bracero con brazas, </w:t>
      </w:r>
      <w:r w:rsidR="00D7737C">
        <w:rPr>
          <w:rFonts w:ascii="Tahoma" w:hAnsi="Tahoma" w:cs="Tahoma"/>
          <w:sz w:val="24"/>
        </w:rPr>
        <w:t>soplador</w:t>
      </w:r>
      <w:r w:rsidR="00442C49">
        <w:rPr>
          <w:rFonts w:ascii="Tahoma" w:hAnsi="Tahoma" w:cs="Tahoma"/>
          <w:sz w:val="24"/>
        </w:rPr>
        <w:t xml:space="preserve"> o rehilete</w:t>
      </w:r>
      <w:r w:rsidR="00D7737C">
        <w:rPr>
          <w:rFonts w:ascii="Tahoma" w:hAnsi="Tahoma" w:cs="Tahoma"/>
          <w:sz w:val="24"/>
        </w:rPr>
        <w:t xml:space="preserve">, </w:t>
      </w:r>
      <w:r w:rsidR="00047E10">
        <w:rPr>
          <w:rFonts w:ascii="Tahoma" w:hAnsi="Tahoma" w:cs="Tahoma"/>
          <w:sz w:val="24"/>
        </w:rPr>
        <w:t>velas para cada participante.</w:t>
      </w:r>
    </w:p>
    <w:p w:rsidR="00BC69CB" w:rsidRDefault="00BC69CB" w:rsidP="004C75A0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373762" w:rsidRPr="004C75A0" w:rsidRDefault="00373762" w:rsidP="004C75A0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414A73" w:rsidRPr="004C75A0" w:rsidRDefault="008C10CE" w:rsidP="008C10CE">
      <w:pPr>
        <w:spacing w:after="0" w:line="240" w:lineRule="auto"/>
        <w:jc w:val="both"/>
        <w:rPr>
          <w:rFonts w:ascii="Tahoma" w:hAnsi="Tahoma" w:cs="Tahoma"/>
          <w:sz w:val="36"/>
        </w:rPr>
      </w:pPr>
      <w:r w:rsidRPr="004C75A0">
        <w:rPr>
          <w:rFonts w:ascii="Tahoma" w:hAnsi="Tahoma" w:cs="Tahoma"/>
          <w:b/>
          <w:sz w:val="36"/>
        </w:rPr>
        <w:t xml:space="preserve">1.- </w:t>
      </w:r>
      <w:r w:rsidR="00D7737C" w:rsidRPr="004C75A0">
        <w:rPr>
          <w:rFonts w:ascii="Tahoma" w:hAnsi="Tahoma" w:cs="Tahoma"/>
          <w:b/>
          <w:sz w:val="36"/>
        </w:rPr>
        <w:t>SALUDO</w:t>
      </w:r>
      <w:r w:rsidR="00442C49" w:rsidRPr="004C75A0">
        <w:rPr>
          <w:rFonts w:ascii="Tahoma" w:hAnsi="Tahoma" w:cs="Tahoma"/>
          <w:sz w:val="36"/>
        </w:rPr>
        <w:t xml:space="preserve"> </w:t>
      </w:r>
    </w:p>
    <w:p w:rsidR="00373762" w:rsidRDefault="00373762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</w:p>
    <w:p w:rsidR="007E44BC" w:rsidRDefault="00326C9D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 w:rsidRPr="00326C9D">
        <w:rPr>
          <w:rFonts w:ascii="Tahoma" w:hAnsi="Tahoma" w:cs="Tahoma"/>
          <w:b/>
          <w:sz w:val="24"/>
        </w:rPr>
        <w:t>GU</w:t>
      </w:r>
      <w:r w:rsidR="003765FC">
        <w:rPr>
          <w:rFonts w:ascii="Tahoma" w:hAnsi="Tahoma" w:cs="Tahoma"/>
          <w:b/>
          <w:sz w:val="24"/>
        </w:rPr>
        <w:t>Í</w:t>
      </w:r>
      <w:r w:rsidRPr="00326C9D">
        <w:rPr>
          <w:rFonts w:ascii="Tahoma" w:hAnsi="Tahoma" w:cs="Tahoma"/>
          <w:b/>
          <w:sz w:val="24"/>
        </w:rPr>
        <w:t>A.</w:t>
      </w:r>
      <w:r>
        <w:rPr>
          <w:rFonts w:ascii="Tahoma" w:hAnsi="Tahoma" w:cs="Tahoma"/>
          <w:sz w:val="24"/>
        </w:rPr>
        <w:t xml:space="preserve">- </w:t>
      </w:r>
      <w:r w:rsidR="00414A73">
        <w:rPr>
          <w:rFonts w:ascii="Tahoma" w:hAnsi="Tahoma" w:cs="Tahoma"/>
          <w:sz w:val="24"/>
        </w:rPr>
        <w:t xml:space="preserve">En este día, </w:t>
      </w:r>
      <w:r w:rsidR="008F4CA4">
        <w:rPr>
          <w:rFonts w:ascii="Tahoma" w:hAnsi="Tahoma" w:cs="Tahoma"/>
          <w:sz w:val="24"/>
        </w:rPr>
        <w:t xml:space="preserve">somos convocados por </w:t>
      </w:r>
      <w:r>
        <w:rPr>
          <w:rFonts w:ascii="Tahoma" w:hAnsi="Tahoma" w:cs="Tahoma"/>
          <w:sz w:val="24"/>
        </w:rPr>
        <w:t>el Gran Señor de Nuestra Historia</w:t>
      </w:r>
      <w:r w:rsidR="008F4CA4">
        <w:rPr>
          <w:rFonts w:ascii="Tahoma" w:hAnsi="Tahoma" w:cs="Tahoma"/>
          <w:sz w:val="24"/>
        </w:rPr>
        <w:t xml:space="preserve"> para </w:t>
      </w:r>
      <w:r w:rsidR="00414A73">
        <w:rPr>
          <w:rFonts w:ascii="Tahoma" w:hAnsi="Tahoma" w:cs="Tahoma"/>
          <w:sz w:val="24"/>
        </w:rPr>
        <w:t xml:space="preserve">que hagamos memoria de </w:t>
      </w:r>
      <w:r>
        <w:rPr>
          <w:rFonts w:ascii="Tahoma" w:hAnsi="Tahoma" w:cs="Tahoma"/>
          <w:sz w:val="24"/>
        </w:rPr>
        <w:t>nuestra vida</w:t>
      </w:r>
      <w:r w:rsidR="00DF508B">
        <w:rPr>
          <w:rFonts w:ascii="Tahoma" w:hAnsi="Tahoma" w:cs="Tahoma"/>
          <w:sz w:val="24"/>
        </w:rPr>
        <w:t>. M</w:t>
      </w:r>
      <w:r w:rsidR="008F4CA4">
        <w:rPr>
          <w:rFonts w:ascii="Tahoma" w:hAnsi="Tahoma" w:cs="Tahoma"/>
          <w:sz w:val="24"/>
        </w:rPr>
        <w:t xml:space="preserve">irando los leños que hemos traído para la fogata, pensemos: </w:t>
      </w:r>
    </w:p>
    <w:p w:rsidR="007E44BC" w:rsidRPr="00C47841" w:rsidRDefault="008F4CA4" w:rsidP="00C4784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C47841">
        <w:rPr>
          <w:rFonts w:ascii="Tahoma" w:hAnsi="Tahoma" w:cs="Tahoma"/>
          <w:b/>
          <w:sz w:val="24"/>
        </w:rPr>
        <w:t xml:space="preserve">¿De dónde salió esta leña? </w:t>
      </w:r>
    </w:p>
    <w:p w:rsidR="007E44BC" w:rsidRPr="00C47841" w:rsidRDefault="008F4CA4" w:rsidP="00C4784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C47841">
        <w:rPr>
          <w:rFonts w:ascii="Tahoma" w:hAnsi="Tahoma" w:cs="Tahoma"/>
          <w:b/>
          <w:sz w:val="24"/>
        </w:rPr>
        <w:t xml:space="preserve">¿Qué sucedió para tener esta leña? </w:t>
      </w:r>
    </w:p>
    <w:p w:rsidR="007E44BC" w:rsidRPr="00C47841" w:rsidRDefault="008F4CA4" w:rsidP="00C4784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C47841">
        <w:rPr>
          <w:rFonts w:ascii="Tahoma" w:hAnsi="Tahoma" w:cs="Tahoma"/>
          <w:b/>
          <w:sz w:val="24"/>
        </w:rPr>
        <w:t>¿De dónde obtendremos el fuego para encenderla?</w:t>
      </w:r>
      <w:r w:rsidR="007E44BC" w:rsidRPr="00C47841">
        <w:rPr>
          <w:rFonts w:ascii="Tahoma" w:hAnsi="Tahoma" w:cs="Tahoma"/>
          <w:b/>
          <w:sz w:val="24"/>
        </w:rPr>
        <w:t xml:space="preserve"> </w:t>
      </w:r>
    </w:p>
    <w:p w:rsidR="008F4CA4" w:rsidRPr="00C47841" w:rsidRDefault="007E44BC" w:rsidP="00C47841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ahoma" w:hAnsi="Tahoma" w:cs="Tahoma"/>
          <w:b/>
          <w:sz w:val="24"/>
        </w:rPr>
      </w:pPr>
      <w:r w:rsidRPr="00C47841">
        <w:rPr>
          <w:rFonts w:ascii="Tahoma" w:hAnsi="Tahoma" w:cs="Tahoma"/>
          <w:b/>
          <w:sz w:val="24"/>
        </w:rPr>
        <w:t>¿</w:t>
      </w:r>
      <w:r w:rsidR="00C256B1" w:rsidRPr="00C47841">
        <w:rPr>
          <w:rFonts w:ascii="Tahoma" w:hAnsi="Tahoma" w:cs="Tahoma"/>
          <w:b/>
          <w:sz w:val="24"/>
        </w:rPr>
        <w:t>El fuego lo podemos hacer c</w:t>
      </w:r>
      <w:r w:rsidR="00ED76A1" w:rsidRPr="00C47841">
        <w:rPr>
          <w:rFonts w:ascii="Tahoma" w:hAnsi="Tahoma" w:cs="Tahoma"/>
          <w:b/>
          <w:sz w:val="24"/>
        </w:rPr>
        <w:t>on toda clase de leña</w:t>
      </w:r>
      <w:r w:rsidRPr="00C47841">
        <w:rPr>
          <w:rFonts w:ascii="Tahoma" w:hAnsi="Tahoma" w:cs="Tahoma"/>
          <w:b/>
          <w:sz w:val="24"/>
        </w:rPr>
        <w:t>?</w:t>
      </w:r>
    </w:p>
    <w:p w:rsidR="007E44BC" w:rsidRPr="007E44BC" w:rsidRDefault="007E44BC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8F4CA4" w:rsidRDefault="00414A73" w:rsidP="00326C9D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Para los pueblos originarios, el fuego es la presencia de los abuelos. Al final del día después de la jornada de trabajo al llegar a la casa, los jefes de familia, recuperan la historia de la vida</w:t>
      </w:r>
      <w:r w:rsidR="00C256B1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alrededor del fogón que </w:t>
      </w:r>
      <w:r w:rsidR="00C256B1">
        <w:rPr>
          <w:rFonts w:ascii="Tahoma" w:hAnsi="Tahoma" w:cs="Tahoma"/>
          <w:sz w:val="24"/>
        </w:rPr>
        <w:t>acoge y da alimento</w:t>
      </w:r>
      <w:r>
        <w:rPr>
          <w:rFonts w:ascii="Tahoma" w:hAnsi="Tahoma" w:cs="Tahoma"/>
          <w:sz w:val="24"/>
        </w:rPr>
        <w:t xml:space="preserve"> a los miembros de este núcleo </w:t>
      </w:r>
      <w:r w:rsidR="00C256B1">
        <w:rPr>
          <w:rFonts w:ascii="Tahoma" w:hAnsi="Tahoma" w:cs="Tahoma"/>
          <w:sz w:val="24"/>
        </w:rPr>
        <w:t>permitiéndoles</w:t>
      </w:r>
      <w:r>
        <w:rPr>
          <w:rFonts w:ascii="Tahoma" w:hAnsi="Tahoma" w:cs="Tahoma"/>
          <w:sz w:val="24"/>
        </w:rPr>
        <w:t xml:space="preserve"> conservar la vida y la solidez de su familia</w:t>
      </w:r>
      <w:r w:rsidR="00326C9D">
        <w:rPr>
          <w:rFonts w:ascii="Tahoma" w:hAnsi="Tahoma" w:cs="Tahoma"/>
          <w:sz w:val="24"/>
        </w:rPr>
        <w:t xml:space="preserve"> y de su pueblo</w:t>
      </w:r>
      <w:r>
        <w:rPr>
          <w:rFonts w:ascii="Tahoma" w:hAnsi="Tahoma" w:cs="Tahoma"/>
          <w:sz w:val="24"/>
        </w:rPr>
        <w:t>.</w:t>
      </w:r>
    </w:p>
    <w:p w:rsidR="00326C9D" w:rsidRDefault="00414A73" w:rsidP="00326C9D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Según las versiones de quienes participaron en la Celebración de la Clausura del Sínodo, </w:t>
      </w:r>
      <w:r w:rsidR="00C47841">
        <w:rPr>
          <w:rFonts w:ascii="Tahoma" w:hAnsi="Tahoma" w:cs="Tahoma"/>
          <w:sz w:val="24"/>
        </w:rPr>
        <w:t xml:space="preserve">hace más de 20 años, </w:t>
      </w:r>
      <w:r>
        <w:rPr>
          <w:rFonts w:ascii="Tahoma" w:hAnsi="Tahoma" w:cs="Tahoma"/>
          <w:sz w:val="24"/>
        </w:rPr>
        <w:t xml:space="preserve">se </w:t>
      </w:r>
      <w:r w:rsidR="00C256B1">
        <w:rPr>
          <w:rFonts w:ascii="Tahoma" w:hAnsi="Tahoma" w:cs="Tahoma"/>
          <w:sz w:val="24"/>
        </w:rPr>
        <w:t>recuerda</w:t>
      </w:r>
      <w:r>
        <w:rPr>
          <w:rFonts w:ascii="Tahoma" w:hAnsi="Tahoma" w:cs="Tahoma"/>
          <w:sz w:val="24"/>
        </w:rPr>
        <w:t xml:space="preserve"> una fogata que </w:t>
      </w:r>
      <w:r w:rsidR="00C256B1">
        <w:rPr>
          <w:rFonts w:ascii="Tahoma" w:hAnsi="Tahoma" w:cs="Tahoma"/>
          <w:sz w:val="24"/>
        </w:rPr>
        <w:t xml:space="preserve">se </w:t>
      </w:r>
      <w:r>
        <w:rPr>
          <w:rFonts w:ascii="Tahoma" w:hAnsi="Tahoma" w:cs="Tahoma"/>
          <w:sz w:val="24"/>
        </w:rPr>
        <w:t xml:space="preserve">encendió como parte de esta </w:t>
      </w:r>
      <w:r w:rsidR="00C256B1">
        <w:rPr>
          <w:rFonts w:ascii="Tahoma" w:hAnsi="Tahoma" w:cs="Tahoma"/>
          <w:sz w:val="24"/>
        </w:rPr>
        <w:t>experiencia. Por este motivo, encenderemos los leños que hemos traído.</w:t>
      </w:r>
    </w:p>
    <w:p w:rsidR="00047E10" w:rsidRDefault="00047E10" w:rsidP="00326C9D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También en esta fecha somos convocados para DAR GRACIAS A DIOS POR LAS MARAVILLAS QUE HA REALIZADO EN LOS 45 AÑOS DE VIDA DIOCESANA</w:t>
      </w:r>
      <w:r w:rsidR="00DF508B">
        <w:rPr>
          <w:rFonts w:ascii="Tahoma" w:hAnsi="Tahoma" w:cs="Tahoma"/>
          <w:sz w:val="24"/>
        </w:rPr>
        <w:t>, los cuales cumplimos el 30 de junio</w:t>
      </w:r>
      <w:r>
        <w:rPr>
          <w:rFonts w:ascii="Tahoma" w:hAnsi="Tahoma" w:cs="Tahoma"/>
          <w:sz w:val="24"/>
        </w:rPr>
        <w:t>.</w:t>
      </w:r>
    </w:p>
    <w:p w:rsidR="00426D56" w:rsidRDefault="00414A73" w:rsidP="00326C9D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Con </w:t>
      </w:r>
      <w:r w:rsidR="00326C9D">
        <w:rPr>
          <w:rFonts w:ascii="Tahoma" w:hAnsi="Tahoma" w:cs="Tahoma"/>
          <w:sz w:val="24"/>
        </w:rPr>
        <w:t>el júbilo que se experimenta al encontrarnos como hijos</w:t>
      </w:r>
      <w:r w:rsidR="00426D56">
        <w:rPr>
          <w:rFonts w:ascii="Tahoma" w:hAnsi="Tahoma" w:cs="Tahoma"/>
          <w:sz w:val="24"/>
        </w:rPr>
        <w:t xml:space="preserve"> e hijas </w:t>
      </w:r>
      <w:r w:rsidR="00326C9D">
        <w:rPr>
          <w:rFonts w:ascii="Tahoma" w:hAnsi="Tahoma" w:cs="Tahoma"/>
          <w:sz w:val="24"/>
        </w:rPr>
        <w:t>de Dios, miembros de la misma familia, participemos en esta Oración, diciendo ju</w:t>
      </w:r>
      <w:r w:rsidR="00BA19C8">
        <w:rPr>
          <w:rFonts w:ascii="Tahoma" w:hAnsi="Tahoma" w:cs="Tahoma"/>
          <w:sz w:val="24"/>
        </w:rPr>
        <w:t>nt</w:t>
      </w:r>
      <w:r w:rsidR="00DF508B">
        <w:rPr>
          <w:rFonts w:ascii="Tahoma" w:hAnsi="Tahoma" w:cs="Tahoma"/>
          <w:sz w:val="24"/>
        </w:rPr>
        <w:t>os/a</w:t>
      </w:r>
      <w:r w:rsidR="00BA19C8">
        <w:rPr>
          <w:rFonts w:ascii="Tahoma" w:hAnsi="Tahoma" w:cs="Tahoma"/>
          <w:sz w:val="24"/>
        </w:rPr>
        <w:t xml:space="preserve">s: </w:t>
      </w:r>
    </w:p>
    <w:p w:rsidR="004C75A0" w:rsidRDefault="004C75A0" w:rsidP="00326C9D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</w:p>
    <w:p w:rsidR="00414A73" w:rsidRDefault="00BA19C8" w:rsidP="00326C9D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En el nombre del Padre, del Hijo y del Espíritu Santo. </w:t>
      </w:r>
      <w:r w:rsidR="00426D56">
        <w:rPr>
          <w:rFonts w:ascii="Tahoma" w:hAnsi="Tahoma" w:cs="Tahoma"/>
          <w:sz w:val="24"/>
        </w:rPr>
        <w:t>Amén</w:t>
      </w:r>
    </w:p>
    <w:p w:rsidR="00414A73" w:rsidRDefault="00414A73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8C10CE" w:rsidRDefault="00EB3E7F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CANTAMOS: </w:t>
      </w:r>
      <w:r w:rsidR="00047E10" w:rsidRPr="00047E10">
        <w:rPr>
          <w:rFonts w:ascii="Tahoma" w:hAnsi="Tahoma" w:cs="Tahoma"/>
          <w:b/>
          <w:sz w:val="24"/>
        </w:rPr>
        <w:t>“</w:t>
      </w:r>
      <w:r w:rsidR="003765FC">
        <w:rPr>
          <w:rFonts w:ascii="Tahoma" w:hAnsi="Tahoma" w:cs="Tahoma"/>
          <w:b/>
          <w:sz w:val="24"/>
        </w:rPr>
        <w:t>Iglesia sencilla</w:t>
      </w:r>
      <w:r w:rsidR="00047E10" w:rsidRPr="00047E10">
        <w:rPr>
          <w:rFonts w:ascii="Tahoma" w:hAnsi="Tahoma" w:cs="Tahoma"/>
          <w:b/>
          <w:sz w:val="24"/>
        </w:rPr>
        <w:t>”</w:t>
      </w:r>
      <w:r w:rsidR="00047E10">
        <w:rPr>
          <w:rFonts w:ascii="Tahoma" w:hAnsi="Tahoma" w:cs="Tahoma"/>
          <w:b/>
          <w:sz w:val="24"/>
        </w:rPr>
        <w:t xml:space="preserve"> o </w:t>
      </w:r>
      <w:r>
        <w:rPr>
          <w:rFonts w:ascii="Tahoma" w:hAnsi="Tahoma" w:cs="Tahoma"/>
          <w:b/>
          <w:sz w:val="24"/>
        </w:rPr>
        <w:t>“</w:t>
      </w:r>
      <w:r w:rsidR="00BB2863">
        <w:rPr>
          <w:rFonts w:ascii="Tahoma" w:hAnsi="Tahoma" w:cs="Tahoma"/>
          <w:b/>
          <w:sz w:val="24"/>
        </w:rPr>
        <w:t>Signo de Esperanza</w:t>
      </w:r>
      <w:r>
        <w:rPr>
          <w:rFonts w:ascii="Tahoma" w:hAnsi="Tahoma" w:cs="Tahoma"/>
          <w:b/>
          <w:sz w:val="24"/>
        </w:rPr>
        <w:t>”</w:t>
      </w:r>
      <w:r w:rsidR="00DE6B90">
        <w:rPr>
          <w:rFonts w:ascii="Tahoma" w:hAnsi="Tahoma" w:cs="Tahoma"/>
          <w:b/>
          <w:sz w:val="24"/>
        </w:rPr>
        <w:t>.</w:t>
      </w:r>
    </w:p>
    <w:p w:rsidR="00DE6B90" w:rsidRDefault="00DE6B90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DE6B90" w:rsidRDefault="00DE6B90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373762" w:rsidRPr="00DE6B90" w:rsidRDefault="00373762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  <w:bookmarkStart w:id="0" w:name="_GoBack"/>
      <w:bookmarkEnd w:id="0"/>
    </w:p>
    <w:p w:rsidR="008C10CE" w:rsidRDefault="003F0415" w:rsidP="008C10CE">
      <w:pPr>
        <w:spacing w:after="0" w:line="240" w:lineRule="auto"/>
        <w:jc w:val="both"/>
        <w:rPr>
          <w:rFonts w:ascii="Tahoma" w:hAnsi="Tahoma" w:cs="Tahoma"/>
          <w:b/>
          <w:sz w:val="28"/>
        </w:rPr>
      </w:pPr>
      <w:r w:rsidRPr="004C75A0">
        <w:rPr>
          <w:rFonts w:ascii="Tahoma" w:hAnsi="Tahoma" w:cs="Tahoma"/>
          <w:b/>
          <w:sz w:val="28"/>
        </w:rPr>
        <w:lastRenderedPageBreak/>
        <w:t>2</w:t>
      </w:r>
      <w:r w:rsidR="008C10CE" w:rsidRPr="004C75A0">
        <w:rPr>
          <w:rFonts w:ascii="Tahoma" w:hAnsi="Tahoma" w:cs="Tahoma"/>
          <w:b/>
          <w:sz w:val="28"/>
        </w:rPr>
        <w:t xml:space="preserve">.- </w:t>
      </w:r>
      <w:r w:rsidR="00D7737C" w:rsidRPr="004C75A0">
        <w:rPr>
          <w:rFonts w:ascii="Tahoma" w:hAnsi="Tahoma" w:cs="Tahoma"/>
          <w:b/>
          <w:sz w:val="28"/>
        </w:rPr>
        <w:t>DIOS CAMINA CON NOSOTROS Y NOS D</w:t>
      </w:r>
      <w:r w:rsidR="003765FC">
        <w:rPr>
          <w:rFonts w:ascii="Tahoma" w:hAnsi="Tahoma" w:cs="Tahoma"/>
          <w:b/>
          <w:sz w:val="28"/>
        </w:rPr>
        <w:t>A</w:t>
      </w:r>
      <w:r w:rsidR="00D7737C" w:rsidRPr="004C75A0">
        <w:rPr>
          <w:rFonts w:ascii="Tahoma" w:hAnsi="Tahoma" w:cs="Tahoma"/>
          <w:b/>
          <w:sz w:val="28"/>
        </w:rPr>
        <w:t xml:space="preserve"> SU</w:t>
      </w:r>
      <w:r w:rsidR="008C10CE" w:rsidRPr="004C75A0">
        <w:rPr>
          <w:rFonts w:ascii="Tahoma" w:hAnsi="Tahoma" w:cs="Tahoma"/>
          <w:b/>
          <w:sz w:val="28"/>
        </w:rPr>
        <w:t xml:space="preserve"> PALABRA</w:t>
      </w:r>
      <w:r w:rsidR="00D7737C" w:rsidRPr="004C75A0">
        <w:rPr>
          <w:rFonts w:ascii="Tahoma" w:hAnsi="Tahoma" w:cs="Tahoma"/>
          <w:b/>
          <w:sz w:val="28"/>
        </w:rPr>
        <w:t xml:space="preserve"> DE VIDA.</w:t>
      </w:r>
    </w:p>
    <w:p w:rsidR="004C75A0" w:rsidRPr="004C75A0" w:rsidRDefault="004C75A0" w:rsidP="008C10CE">
      <w:pPr>
        <w:spacing w:after="0" w:line="240" w:lineRule="auto"/>
        <w:jc w:val="both"/>
        <w:rPr>
          <w:rFonts w:ascii="Tahoma" w:hAnsi="Tahoma" w:cs="Tahoma"/>
          <w:b/>
          <w:sz w:val="28"/>
        </w:rPr>
      </w:pPr>
    </w:p>
    <w:p w:rsidR="002919BA" w:rsidRDefault="002919BA" w:rsidP="00047E10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GU</w:t>
      </w:r>
      <w:r w:rsidR="003765FC">
        <w:rPr>
          <w:rFonts w:ascii="Tahoma" w:hAnsi="Tahoma" w:cs="Tahoma"/>
          <w:b/>
          <w:sz w:val="24"/>
        </w:rPr>
        <w:t>Í</w:t>
      </w:r>
      <w:r>
        <w:rPr>
          <w:rFonts w:ascii="Tahoma" w:hAnsi="Tahoma" w:cs="Tahoma"/>
          <w:b/>
          <w:sz w:val="24"/>
        </w:rPr>
        <w:t xml:space="preserve">A: </w:t>
      </w:r>
      <w:r>
        <w:rPr>
          <w:rFonts w:ascii="Tahoma" w:hAnsi="Tahoma" w:cs="Tahoma"/>
          <w:sz w:val="24"/>
        </w:rPr>
        <w:t xml:space="preserve">En la vivencia del </w:t>
      </w:r>
      <w:r w:rsidR="003F0E67">
        <w:rPr>
          <w:rFonts w:ascii="Tahoma" w:hAnsi="Tahoma" w:cs="Tahoma"/>
          <w:sz w:val="24"/>
        </w:rPr>
        <w:t>S</w:t>
      </w:r>
      <w:r>
        <w:rPr>
          <w:rFonts w:ascii="Tahoma" w:hAnsi="Tahoma" w:cs="Tahoma"/>
          <w:sz w:val="24"/>
        </w:rPr>
        <w:t xml:space="preserve">ínodo hemos aprendido que a través de </w:t>
      </w:r>
      <w:r w:rsidR="00426D56">
        <w:rPr>
          <w:rFonts w:ascii="Tahoma" w:hAnsi="Tahoma" w:cs="Tahoma"/>
          <w:sz w:val="24"/>
        </w:rPr>
        <w:t xml:space="preserve">los acontecimientos y de </w:t>
      </w:r>
      <w:r>
        <w:rPr>
          <w:rFonts w:ascii="Tahoma" w:hAnsi="Tahoma" w:cs="Tahoma"/>
          <w:sz w:val="24"/>
        </w:rPr>
        <w:t xml:space="preserve">su Palabra, el </w:t>
      </w:r>
      <w:r w:rsidR="00EB3E7F">
        <w:rPr>
          <w:rFonts w:ascii="Tahoma" w:hAnsi="Tahoma" w:cs="Tahoma"/>
          <w:sz w:val="24"/>
        </w:rPr>
        <w:t>Espíritu Santo</w:t>
      </w:r>
      <w:r>
        <w:rPr>
          <w:rFonts w:ascii="Tahoma" w:hAnsi="Tahoma" w:cs="Tahoma"/>
          <w:sz w:val="24"/>
        </w:rPr>
        <w:t xml:space="preserve"> nos indica el camino a seguir y nos acompaña al igual que lo hizo con el Pueblo en camino hacia su </w:t>
      </w:r>
      <w:r w:rsidR="00EB3E7F">
        <w:rPr>
          <w:rFonts w:ascii="Tahoma" w:hAnsi="Tahoma" w:cs="Tahoma"/>
          <w:sz w:val="24"/>
        </w:rPr>
        <w:t>libertad</w:t>
      </w:r>
      <w:r>
        <w:rPr>
          <w:rFonts w:ascii="Tahoma" w:hAnsi="Tahoma" w:cs="Tahoma"/>
          <w:sz w:val="24"/>
        </w:rPr>
        <w:t xml:space="preserve"> y con </w:t>
      </w:r>
      <w:r w:rsidR="00EB3E7F">
        <w:rPr>
          <w:rFonts w:ascii="Tahoma" w:hAnsi="Tahoma" w:cs="Tahoma"/>
          <w:sz w:val="24"/>
        </w:rPr>
        <w:t>las comunidades primitivas cuando se hicieron conscientes de la necesidad de salir hacia otros pueblos que no conocían a Dios</w:t>
      </w:r>
      <w:r w:rsidR="00426D56">
        <w:rPr>
          <w:rFonts w:ascii="Tahoma" w:hAnsi="Tahoma" w:cs="Tahoma"/>
          <w:sz w:val="24"/>
        </w:rPr>
        <w:t xml:space="preserve"> y a su Hijo Jesucristo</w:t>
      </w:r>
      <w:r w:rsidR="00EB3E7F">
        <w:rPr>
          <w:rFonts w:ascii="Tahoma" w:hAnsi="Tahoma" w:cs="Tahoma"/>
          <w:sz w:val="24"/>
        </w:rPr>
        <w:t xml:space="preserve">. </w:t>
      </w:r>
    </w:p>
    <w:p w:rsidR="00025BA9" w:rsidRDefault="00025BA9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025BA9" w:rsidRDefault="00025BA9" w:rsidP="00047E10">
      <w:pPr>
        <w:spacing w:after="0" w:line="240" w:lineRule="auto"/>
        <w:ind w:firstLine="36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El Sínodo ha sido para nuestra Iglesia el soplo que nos empuja a construir el Reino de Dios, al estilo de Jesús, a renovarnos como Iglesia, para cumplir la misión que el Señor Jesús nos ha encomendado, a tener los ojos abiertos a los problemas para poder responder a las inquietudes y alegrías de nuestro mundo. A superar la pobreza de la mayoría de nuestro pueblo, a construir la paz, en medio de tant</w:t>
      </w:r>
      <w:r w:rsidR="00DE6B90">
        <w:rPr>
          <w:rFonts w:ascii="Tahoma" w:hAnsi="Tahoma" w:cs="Tahoma"/>
          <w:sz w:val="24"/>
        </w:rPr>
        <w:t>a</w:t>
      </w:r>
      <w:r>
        <w:rPr>
          <w:rFonts w:ascii="Tahoma" w:hAnsi="Tahoma" w:cs="Tahoma"/>
          <w:sz w:val="24"/>
        </w:rPr>
        <w:t xml:space="preserve"> violencia, a cuidar nuestra Casa Común, a renovar nuestra Iglesia desde la base de nuestra sociedad, a promover los servicios tanto en el campo social, como en el eclesial, </w:t>
      </w:r>
      <w:r w:rsidR="00426D56">
        <w:rPr>
          <w:rFonts w:ascii="Tahoma" w:hAnsi="Tahoma" w:cs="Tahoma"/>
          <w:sz w:val="24"/>
        </w:rPr>
        <w:t>a formarnos permanentemente,</w:t>
      </w:r>
      <w:r w:rsidR="00334FE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en una palabra a vivir guiados y sostenidos por la fuerza del Espíritu Santo.</w:t>
      </w:r>
    </w:p>
    <w:p w:rsidR="00025BA9" w:rsidRPr="002919BA" w:rsidRDefault="00025BA9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432146" w:rsidRDefault="00442C49" w:rsidP="00C4784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C47841">
        <w:rPr>
          <w:rFonts w:ascii="Tahoma" w:hAnsi="Tahoma" w:cs="Tahoma"/>
          <w:sz w:val="24"/>
        </w:rPr>
        <w:t>Cantamos: “El Espíritu del Señor…”</w:t>
      </w:r>
    </w:p>
    <w:p w:rsidR="00414A73" w:rsidRPr="00C47841" w:rsidRDefault="00C47841" w:rsidP="00C47841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sz w:val="24"/>
        </w:rPr>
      </w:pPr>
      <w:r w:rsidRPr="00C47841">
        <w:rPr>
          <w:rFonts w:ascii="Tahoma" w:hAnsi="Tahoma" w:cs="Tahoma"/>
          <w:b/>
          <w:sz w:val="24"/>
        </w:rPr>
        <w:t>GU</w:t>
      </w:r>
      <w:r w:rsidR="003765FC">
        <w:rPr>
          <w:rFonts w:ascii="Tahoma" w:hAnsi="Tahoma" w:cs="Tahoma"/>
          <w:b/>
          <w:sz w:val="24"/>
        </w:rPr>
        <w:t>Í</w:t>
      </w:r>
      <w:r w:rsidRPr="00C47841">
        <w:rPr>
          <w:rFonts w:ascii="Tahoma" w:hAnsi="Tahoma" w:cs="Tahoma"/>
          <w:b/>
          <w:sz w:val="24"/>
        </w:rPr>
        <w:t>A:</w:t>
      </w:r>
      <w:r w:rsidR="00414A73" w:rsidRPr="00C47841">
        <w:rPr>
          <w:rFonts w:ascii="Tahoma" w:hAnsi="Tahoma" w:cs="Tahoma"/>
          <w:sz w:val="24"/>
        </w:rPr>
        <w:t xml:space="preserve"> En esta Buena Noticia de San Juan, encontramos que el que garantiza que el Proyecto de Dios no se desvanezca, es el Espíritu Santo. </w:t>
      </w:r>
    </w:p>
    <w:p w:rsidR="00442C49" w:rsidRPr="003F0E67" w:rsidRDefault="00442C49" w:rsidP="00414A73">
      <w:pPr>
        <w:pStyle w:val="Prrafodelista"/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Proclamamos: </w:t>
      </w:r>
      <w:r w:rsidR="001E5049">
        <w:rPr>
          <w:rFonts w:ascii="Tahoma" w:hAnsi="Tahoma" w:cs="Tahoma"/>
          <w:b/>
          <w:i/>
          <w:sz w:val="24"/>
        </w:rPr>
        <w:t>Juan 14, 15-20</w:t>
      </w:r>
      <w:r w:rsidR="003F0E67">
        <w:rPr>
          <w:rFonts w:ascii="Tahoma" w:hAnsi="Tahoma" w:cs="Tahoma"/>
          <w:b/>
          <w:sz w:val="24"/>
        </w:rPr>
        <w:t>.</w:t>
      </w:r>
    </w:p>
    <w:p w:rsidR="001E5049" w:rsidRPr="00C47841" w:rsidRDefault="001E5049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 w:rsidRPr="00C47841">
        <w:rPr>
          <w:rFonts w:ascii="Tahoma" w:hAnsi="Tahoma" w:cs="Tahoma"/>
          <w:sz w:val="24"/>
        </w:rPr>
        <w:t>Platicamos sobre:</w:t>
      </w:r>
    </w:p>
    <w:p w:rsidR="001E5049" w:rsidRDefault="001E5049" w:rsidP="001E5049">
      <w:pPr>
        <w:pStyle w:val="Prrafodelista"/>
        <w:spacing w:after="0" w:line="24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b/>
          <w:sz w:val="24"/>
        </w:rPr>
        <w:t xml:space="preserve">¿Cómo se presenta el Espíritu Santo en el texto y en el canto? </w:t>
      </w:r>
    </w:p>
    <w:p w:rsidR="001E5049" w:rsidRDefault="001E5049" w:rsidP="001E5049">
      <w:pPr>
        <w:pStyle w:val="Prrafodelista"/>
        <w:spacing w:after="0" w:line="24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¿De qué manera lo identificamos en </w:t>
      </w:r>
      <w:r w:rsidRPr="001E5049">
        <w:rPr>
          <w:rFonts w:ascii="Tahoma" w:hAnsi="Tahoma" w:cs="Tahoma"/>
          <w:b/>
          <w:sz w:val="24"/>
        </w:rPr>
        <w:t>nuestra vida familiar y comunitaria?</w:t>
      </w:r>
    </w:p>
    <w:p w:rsidR="001E5049" w:rsidRPr="00442C49" w:rsidRDefault="001E5049" w:rsidP="001E5049">
      <w:pPr>
        <w:pStyle w:val="Prrafodelista"/>
        <w:spacing w:after="0" w:line="240" w:lineRule="auto"/>
        <w:jc w:val="both"/>
        <w:rPr>
          <w:rFonts w:ascii="Tahoma" w:hAnsi="Tahoma" w:cs="Tahoma"/>
          <w:sz w:val="24"/>
        </w:rPr>
      </w:pPr>
    </w:p>
    <w:p w:rsidR="00047E10" w:rsidRDefault="00047E10" w:rsidP="00CD3630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B06872" w:rsidRPr="004C75A0" w:rsidRDefault="003F0415" w:rsidP="00CD3630">
      <w:pPr>
        <w:spacing w:after="0" w:line="240" w:lineRule="auto"/>
        <w:jc w:val="both"/>
        <w:rPr>
          <w:rFonts w:ascii="Tahoma" w:hAnsi="Tahoma" w:cs="Tahoma"/>
          <w:b/>
          <w:sz w:val="32"/>
        </w:rPr>
      </w:pPr>
      <w:r w:rsidRPr="004C75A0">
        <w:rPr>
          <w:rFonts w:ascii="Tahoma" w:hAnsi="Tahoma" w:cs="Tahoma"/>
          <w:b/>
          <w:sz w:val="32"/>
        </w:rPr>
        <w:t xml:space="preserve">3.- </w:t>
      </w:r>
      <w:r w:rsidR="00773492" w:rsidRPr="004C75A0">
        <w:rPr>
          <w:rFonts w:ascii="Tahoma" w:hAnsi="Tahoma" w:cs="Tahoma"/>
          <w:b/>
          <w:sz w:val="32"/>
        </w:rPr>
        <w:t>PROCLAMAMOS LAS VERDADES DE NUESTRA FE.</w:t>
      </w:r>
    </w:p>
    <w:p w:rsidR="00C47841" w:rsidRDefault="00C47841" w:rsidP="00CD3630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EB3E7F" w:rsidRDefault="002919BA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 w:rsidRPr="002919BA">
        <w:rPr>
          <w:rFonts w:ascii="Tahoma" w:hAnsi="Tahoma" w:cs="Tahoma"/>
          <w:b/>
          <w:sz w:val="24"/>
        </w:rPr>
        <w:t>GUIA:</w:t>
      </w:r>
      <w:r>
        <w:rPr>
          <w:rFonts w:ascii="Tahoma" w:hAnsi="Tahoma" w:cs="Tahoma"/>
          <w:sz w:val="24"/>
        </w:rPr>
        <w:t xml:space="preserve"> </w:t>
      </w:r>
      <w:r w:rsidR="00EB3E7F">
        <w:rPr>
          <w:rFonts w:ascii="Tahoma" w:hAnsi="Tahoma" w:cs="Tahoma"/>
          <w:sz w:val="24"/>
        </w:rPr>
        <w:t>Hagamos presente la memoria de los abuelos, retomemos lo aprendido de ellos, proclamando las verdades de nuestra fe:</w:t>
      </w:r>
    </w:p>
    <w:p w:rsidR="002919BA" w:rsidRPr="002919BA" w:rsidRDefault="00EB3E7F" w:rsidP="00CD3630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B408B9" w:rsidRDefault="00A7427D" w:rsidP="00A7427D">
      <w:pPr>
        <w:spacing w:line="24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LECTOR 1.-</w:t>
      </w:r>
      <w:r w:rsidRPr="00A7427D">
        <w:rPr>
          <w:rFonts w:ascii="Arial" w:hAnsi="Arial" w:cs="Arial"/>
          <w:b/>
          <w:i/>
          <w:sz w:val="24"/>
        </w:rPr>
        <w:t>“Creemos en un solo Dios, Padre-Madre, Creador del cielo y de la tierra</w:t>
      </w:r>
      <w:r w:rsidR="00426D56">
        <w:rPr>
          <w:rFonts w:ascii="Arial" w:hAnsi="Arial" w:cs="Arial"/>
          <w:b/>
          <w:i/>
          <w:sz w:val="24"/>
        </w:rPr>
        <w:t>, que es nuestra gran Madre y Pachamama;</w:t>
      </w:r>
      <w:r w:rsidRPr="00A7427D">
        <w:rPr>
          <w:rFonts w:ascii="Arial" w:hAnsi="Arial" w:cs="Arial"/>
          <w:b/>
          <w:i/>
          <w:sz w:val="24"/>
        </w:rPr>
        <w:t xml:space="preserve"> </w:t>
      </w:r>
      <w:r w:rsidR="00B408B9">
        <w:rPr>
          <w:rFonts w:ascii="Arial" w:hAnsi="Arial" w:cs="Arial"/>
          <w:b/>
          <w:i/>
          <w:sz w:val="24"/>
        </w:rPr>
        <w:t xml:space="preserve">que es el Dios de la vida y que nos llama a ser </w:t>
      </w:r>
      <w:r w:rsidR="00426D56">
        <w:rPr>
          <w:rFonts w:ascii="Arial" w:hAnsi="Arial" w:cs="Arial"/>
          <w:b/>
          <w:i/>
          <w:sz w:val="24"/>
        </w:rPr>
        <w:t>p</w:t>
      </w:r>
      <w:r w:rsidR="003F0E67">
        <w:rPr>
          <w:rFonts w:ascii="Arial" w:hAnsi="Arial" w:cs="Arial"/>
          <w:b/>
          <w:i/>
          <w:sz w:val="24"/>
        </w:rPr>
        <w:t>arte de su familia.</w:t>
      </w:r>
    </w:p>
    <w:p w:rsidR="00A7427D" w:rsidRPr="00A7427D" w:rsidRDefault="00A7427D" w:rsidP="00A7427D">
      <w:pPr>
        <w:spacing w:line="240" w:lineRule="auto"/>
        <w:jc w:val="both"/>
        <w:rPr>
          <w:rFonts w:ascii="Arial" w:hAnsi="Arial" w:cs="Arial"/>
          <w:sz w:val="24"/>
        </w:rPr>
      </w:pPr>
      <w:r w:rsidRPr="00A7427D">
        <w:rPr>
          <w:rFonts w:ascii="Arial" w:hAnsi="Arial" w:cs="Arial"/>
          <w:sz w:val="24"/>
        </w:rPr>
        <w:t>(Se coloca una cazuela de barro</w:t>
      </w:r>
      <w:r w:rsidR="00047E10">
        <w:rPr>
          <w:rFonts w:ascii="Arial" w:hAnsi="Arial" w:cs="Arial"/>
          <w:sz w:val="24"/>
        </w:rPr>
        <w:t xml:space="preserve"> con tierra</w:t>
      </w:r>
      <w:r w:rsidRPr="00A7427D">
        <w:rPr>
          <w:rFonts w:ascii="Arial" w:hAnsi="Arial" w:cs="Arial"/>
          <w:sz w:val="24"/>
        </w:rPr>
        <w:t>)</w:t>
      </w:r>
    </w:p>
    <w:p w:rsidR="00A7427D" w:rsidRPr="00A7427D" w:rsidRDefault="00A7427D" w:rsidP="00A7427D">
      <w:pPr>
        <w:pStyle w:val="Prrafodelista"/>
        <w:spacing w:line="240" w:lineRule="auto"/>
        <w:ind w:left="0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LECTOR 2.- </w:t>
      </w:r>
      <w:r w:rsidR="00B408B9">
        <w:rPr>
          <w:rFonts w:ascii="Arial" w:hAnsi="Arial" w:cs="Arial"/>
          <w:b/>
          <w:i/>
          <w:sz w:val="24"/>
        </w:rPr>
        <w:t>“Creemos</w:t>
      </w:r>
      <w:r w:rsidRPr="00A7427D">
        <w:rPr>
          <w:rFonts w:ascii="Arial" w:hAnsi="Arial" w:cs="Arial"/>
          <w:b/>
          <w:i/>
          <w:sz w:val="24"/>
        </w:rPr>
        <w:t xml:space="preserve"> en un solo Señor Jesucristo, Hijo único de Dios, </w:t>
      </w:r>
      <w:r w:rsidR="00B408B9">
        <w:rPr>
          <w:rFonts w:ascii="Arial" w:hAnsi="Arial" w:cs="Arial"/>
          <w:b/>
          <w:i/>
          <w:sz w:val="24"/>
        </w:rPr>
        <w:t>que nació y vivió pobre y entre los pobres, que anunció el Reino de Dios y lo hizo presente con obras de misericordia en favor de los excluidos, por lo que</w:t>
      </w:r>
      <w:r w:rsidR="00426D56">
        <w:rPr>
          <w:rFonts w:ascii="Arial" w:hAnsi="Arial" w:cs="Arial"/>
          <w:b/>
          <w:i/>
          <w:sz w:val="24"/>
        </w:rPr>
        <w:t xml:space="preserve"> los poderosos</w:t>
      </w:r>
      <w:r w:rsidR="00B408B9">
        <w:rPr>
          <w:rFonts w:ascii="Arial" w:hAnsi="Arial" w:cs="Arial"/>
          <w:b/>
          <w:i/>
          <w:sz w:val="24"/>
        </w:rPr>
        <w:t xml:space="preserve"> lo mataron, pero Dios lo resucitó y ahora está glorificado esperándonos a la derecha del Padre.</w:t>
      </w:r>
    </w:p>
    <w:p w:rsidR="00A7427D" w:rsidRDefault="00A7427D" w:rsidP="00A7427D">
      <w:pPr>
        <w:spacing w:line="240" w:lineRule="auto"/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>LECTOR 1.-</w:t>
      </w:r>
      <w:r w:rsidR="00B408B9">
        <w:rPr>
          <w:rFonts w:ascii="Arial" w:hAnsi="Arial" w:cs="Arial"/>
          <w:b/>
          <w:i/>
          <w:sz w:val="24"/>
        </w:rPr>
        <w:t xml:space="preserve">Creemos que por el </w:t>
      </w:r>
      <w:r w:rsidR="00FC601A">
        <w:rPr>
          <w:rFonts w:ascii="Arial" w:hAnsi="Arial" w:cs="Arial"/>
          <w:b/>
          <w:i/>
          <w:sz w:val="24"/>
        </w:rPr>
        <w:t>bautismo en su nombre, borra la sed de poder, de dinero y de la fama para convertirnos en manantiales de agua viva</w:t>
      </w:r>
      <w:r w:rsidRPr="00A7427D">
        <w:rPr>
          <w:rFonts w:ascii="Arial" w:hAnsi="Arial" w:cs="Arial"/>
          <w:b/>
          <w:i/>
          <w:sz w:val="24"/>
        </w:rPr>
        <w:t>”</w:t>
      </w:r>
      <w:r w:rsidR="00FC601A">
        <w:rPr>
          <w:rFonts w:ascii="Arial" w:hAnsi="Arial" w:cs="Arial"/>
          <w:b/>
          <w:i/>
          <w:sz w:val="24"/>
        </w:rPr>
        <w:t>.</w:t>
      </w:r>
    </w:p>
    <w:p w:rsidR="004C75A0" w:rsidRDefault="00FC601A" w:rsidP="00A7427D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(Se coloca un jarro </w:t>
      </w:r>
      <w:r w:rsidR="001E5049">
        <w:rPr>
          <w:rFonts w:ascii="Arial" w:hAnsi="Arial" w:cs="Arial"/>
          <w:sz w:val="24"/>
        </w:rPr>
        <w:t xml:space="preserve">o cántaro </w:t>
      </w:r>
      <w:r>
        <w:rPr>
          <w:rFonts w:ascii="Arial" w:hAnsi="Arial" w:cs="Arial"/>
          <w:sz w:val="24"/>
        </w:rPr>
        <w:t>con agua)</w:t>
      </w:r>
    </w:p>
    <w:p w:rsidR="00B408B9" w:rsidRPr="00047E10" w:rsidRDefault="00FC601A" w:rsidP="00A7427D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LECTOR 2.- </w:t>
      </w:r>
      <w:r w:rsidR="00A7427D" w:rsidRPr="00A7427D">
        <w:rPr>
          <w:rFonts w:ascii="Arial" w:hAnsi="Arial" w:cs="Arial"/>
          <w:b/>
          <w:i/>
          <w:sz w:val="24"/>
        </w:rPr>
        <w:t>“Cre</w:t>
      </w:r>
      <w:r>
        <w:rPr>
          <w:rFonts w:ascii="Arial" w:hAnsi="Arial" w:cs="Arial"/>
          <w:b/>
          <w:i/>
          <w:sz w:val="24"/>
        </w:rPr>
        <w:t>em</w:t>
      </w:r>
      <w:r w:rsidR="00A7427D" w:rsidRPr="00A7427D">
        <w:rPr>
          <w:rFonts w:ascii="Arial" w:hAnsi="Arial" w:cs="Arial"/>
          <w:b/>
          <w:i/>
          <w:sz w:val="24"/>
        </w:rPr>
        <w:t>o</w:t>
      </w:r>
      <w:r>
        <w:rPr>
          <w:rFonts w:ascii="Arial" w:hAnsi="Arial" w:cs="Arial"/>
          <w:b/>
          <w:i/>
          <w:sz w:val="24"/>
        </w:rPr>
        <w:t>s</w:t>
      </w:r>
      <w:r w:rsidR="00A7427D" w:rsidRPr="00A7427D">
        <w:rPr>
          <w:rFonts w:ascii="Arial" w:hAnsi="Arial" w:cs="Arial"/>
          <w:b/>
          <w:i/>
          <w:sz w:val="24"/>
        </w:rPr>
        <w:t xml:space="preserve"> en el Espíritu Santo, Señor y dador de vida,</w:t>
      </w:r>
      <w:r w:rsidR="00B408B9">
        <w:rPr>
          <w:rFonts w:ascii="Arial" w:hAnsi="Arial" w:cs="Arial"/>
          <w:b/>
          <w:i/>
          <w:sz w:val="24"/>
        </w:rPr>
        <w:t xml:space="preserve"> </w:t>
      </w:r>
      <w:r w:rsidR="00DE6B90">
        <w:rPr>
          <w:rFonts w:ascii="Arial" w:hAnsi="Arial" w:cs="Arial"/>
          <w:b/>
          <w:i/>
          <w:sz w:val="24"/>
        </w:rPr>
        <w:t>q</w:t>
      </w:r>
      <w:r w:rsidR="00B408B9">
        <w:rPr>
          <w:rFonts w:ascii="Arial" w:hAnsi="Arial" w:cs="Arial"/>
          <w:b/>
          <w:i/>
          <w:sz w:val="24"/>
        </w:rPr>
        <w:t>ue nos hace llamar a Dios Padre, que es el alma de</w:t>
      </w:r>
      <w:r w:rsidR="00426D56">
        <w:rPr>
          <w:rFonts w:ascii="Arial" w:hAnsi="Arial" w:cs="Arial"/>
          <w:b/>
          <w:i/>
          <w:sz w:val="24"/>
        </w:rPr>
        <w:t xml:space="preserve"> la Iglesia a la que empuja y </w:t>
      </w:r>
      <w:r w:rsidR="00B408B9">
        <w:rPr>
          <w:rFonts w:ascii="Arial" w:hAnsi="Arial" w:cs="Arial"/>
          <w:b/>
          <w:i/>
          <w:sz w:val="24"/>
        </w:rPr>
        <w:t xml:space="preserve">guía </w:t>
      </w:r>
      <w:r w:rsidR="00C2160B">
        <w:rPr>
          <w:rFonts w:ascii="Arial" w:hAnsi="Arial" w:cs="Arial"/>
          <w:b/>
          <w:i/>
          <w:sz w:val="24"/>
        </w:rPr>
        <w:t>por los caminos de la historia y suscita servicios y ministerios para el cumplimiento de la Misión</w:t>
      </w:r>
      <w:r w:rsidR="00426D56">
        <w:rPr>
          <w:rFonts w:ascii="Arial" w:hAnsi="Arial" w:cs="Arial"/>
          <w:b/>
          <w:i/>
          <w:sz w:val="24"/>
        </w:rPr>
        <w:t>”</w:t>
      </w:r>
      <w:r w:rsidR="00C2160B">
        <w:rPr>
          <w:rFonts w:ascii="Arial" w:hAnsi="Arial" w:cs="Arial"/>
          <w:b/>
          <w:i/>
          <w:sz w:val="24"/>
        </w:rPr>
        <w:t xml:space="preserve">. </w:t>
      </w:r>
    </w:p>
    <w:p w:rsidR="00FC601A" w:rsidRPr="00FC601A" w:rsidRDefault="00FC601A" w:rsidP="00A7427D">
      <w:pPr>
        <w:spacing w:line="24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</w:t>
      </w:r>
      <w:r w:rsidR="002919BA">
        <w:rPr>
          <w:rFonts w:ascii="Arial" w:hAnsi="Arial" w:cs="Arial"/>
          <w:sz w:val="24"/>
        </w:rPr>
        <w:t>Se coloca un bracero con fuego</w:t>
      </w:r>
      <w:r w:rsidR="00C256B1">
        <w:rPr>
          <w:rFonts w:ascii="Arial" w:hAnsi="Arial" w:cs="Arial"/>
          <w:sz w:val="24"/>
        </w:rPr>
        <w:t>)</w:t>
      </w:r>
    </w:p>
    <w:p w:rsidR="00A7427D" w:rsidRDefault="00FC601A" w:rsidP="00A7427D">
      <w:p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LECTOR 1.- </w:t>
      </w:r>
      <w:r w:rsidR="00A7427D" w:rsidRPr="00A7427D">
        <w:rPr>
          <w:rFonts w:ascii="Arial" w:hAnsi="Arial" w:cs="Arial"/>
          <w:b/>
          <w:i/>
          <w:sz w:val="24"/>
        </w:rPr>
        <w:t>“Cre</w:t>
      </w:r>
      <w:r>
        <w:rPr>
          <w:rFonts w:ascii="Arial" w:hAnsi="Arial" w:cs="Arial"/>
          <w:b/>
          <w:i/>
          <w:sz w:val="24"/>
        </w:rPr>
        <w:t>em</w:t>
      </w:r>
      <w:r w:rsidR="00A7427D" w:rsidRPr="00A7427D">
        <w:rPr>
          <w:rFonts w:ascii="Arial" w:hAnsi="Arial" w:cs="Arial"/>
          <w:b/>
          <w:i/>
          <w:sz w:val="24"/>
        </w:rPr>
        <w:t>o</w:t>
      </w:r>
      <w:r>
        <w:rPr>
          <w:rFonts w:ascii="Arial" w:hAnsi="Arial" w:cs="Arial"/>
          <w:b/>
          <w:i/>
          <w:sz w:val="24"/>
        </w:rPr>
        <w:t>s</w:t>
      </w:r>
      <w:r w:rsidR="00A7427D" w:rsidRPr="00A7427D">
        <w:rPr>
          <w:rFonts w:ascii="Arial" w:hAnsi="Arial" w:cs="Arial"/>
          <w:b/>
          <w:i/>
          <w:sz w:val="24"/>
        </w:rPr>
        <w:t xml:space="preserve"> en </w:t>
      </w:r>
      <w:r w:rsidR="00442C49">
        <w:rPr>
          <w:rFonts w:ascii="Arial" w:hAnsi="Arial" w:cs="Arial"/>
          <w:b/>
          <w:i/>
          <w:sz w:val="24"/>
        </w:rPr>
        <w:t>una</w:t>
      </w:r>
      <w:r w:rsidR="00A7427D" w:rsidRPr="00A7427D">
        <w:rPr>
          <w:rFonts w:ascii="Arial" w:hAnsi="Arial" w:cs="Arial"/>
          <w:b/>
          <w:i/>
          <w:sz w:val="24"/>
        </w:rPr>
        <w:t xml:space="preserve"> Iglesia, </w:t>
      </w:r>
      <w:r w:rsidR="00A7427D" w:rsidRPr="00FC601A">
        <w:rPr>
          <w:rFonts w:ascii="Arial" w:hAnsi="Arial" w:cs="Arial"/>
          <w:b/>
          <w:i/>
          <w:sz w:val="24"/>
        </w:rPr>
        <w:t xml:space="preserve">que es católica y </w:t>
      </w:r>
      <w:r w:rsidR="00C2160B">
        <w:rPr>
          <w:rFonts w:ascii="Arial" w:hAnsi="Arial" w:cs="Arial"/>
          <w:b/>
          <w:i/>
          <w:sz w:val="24"/>
        </w:rPr>
        <w:t xml:space="preserve">misionera, que está en camino y que sirve al Reino de Dios, y </w:t>
      </w:r>
      <w:r w:rsidR="00442C49">
        <w:rPr>
          <w:rFonts w:ascii="Arial" w:hAnsi="Arial" w:cs="Arial"/>
          <w:b/>
          <w:i/>
          <w:sz w:val="24"/>
        </w:rPr>
        <w:t>por el sopl</w:t>
      </w:r>
      <w:r w:rsidR="00C2160B">
        <w:rPr>
          <w:rFonts w:ascii="Arial" w:hAnsi="Arial" w:cs="Arial"/>
          <w:b/>
          <w:i/>
          <w:sz w:val="24"/>
        </w:rPr>
        <w:t>o del Espíritu de Dios es</w:t>
      </w:r>
      <w:r w:rsidR="00442C49">
        <w:rPr>
          <w:rFonts w:ascii="Arial" w:hAnsi="Arial" w:cs="Arial"/>
          <w:b/>
          <w:i/>
          <w:sz w:val="24"/>
        </w:rPr>
        <w:t xml:space="preserve"> enviada para evangelizar a todos los pueblos</w:t>
      </w:r>
      <w:r w:rsidR="00A7427D" w:rsidRPr="00A7427D">
        <w:rPr>
          <w:rFonts w:ascii="Arial" w:hAnsi="Arial" w:cs="Arial"/>
          <w:b/>
          <w:i/>
          <w:sz w:val="24"/>
        </w:rPr>
        <w:t>”</w:t>
      </w:r>
    </w:p>
    <w:p w:rsidR="00442C49" w:rsidRDefault="00442C49" w:rsidP="00A7427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(Colocar un soplador o rehilete)</w:t>
      </w:r>
    </w:p>
    <w:p w:rsidR="00442C49" w:rsidRDefault="00442C49" w:rsidP="00A7427D">
      <w:pPr>
        <w:jc w:val="both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sz w:val="24"/>
        </w:rPr>
        <w:t xml:space="preserve">LECTOR 2.- A UNA VOZ DECIMOS: </w:t>
      </w:r>
      <w:r>
        <w:rPr>
          <w:rFonts w:ascii="Arial" w:hAnsi="Arial" w:cs="Arial"/>
          <w:b/>
          <w:i/>
          <w:sz w:val="24"/>
        </w:rPr>
        <w:t>“Esta es nuestra fe, esta es la fe de la Iglesia que nos gloriamos de profesar en Jesucristo, nuestro Señor. Am</w:t>
      </w:r>
      <w:r w:rsidR="00DE6B90">
        <w:rPr>
          <w:rFonts w:ascii="Arial" w:hAnsi="Arial" w:cs="Arial"/>
          <w:b/>
          <w:i/>
          <w:sz w:val="24"/>
        </w:rPr>
        <w:t>é</w:t>
      </w:r>
      <w:r>
        <w:rPr>
          <w:rFonts w:ascii="Arial" w:hAnsi="Arial" w:cs="Arial"/>
          <w:b/>
          <w:i/>
          <w:sz w:val="24"/>
        </w:rPr>
        <w:t>n”</w:t>
      </w:r>
      <w:r w:rsidR="00DE6B90">
        <w:rPr>
          <w:rFonts w:ascii="Arial" w:hAnsi="Arial" w:cs="Arial"/>
          <w:b/>
          <w:i/>
          <w:sz w:val="24"/>
        </w:rPr>
        <w:t>.</w:t>
      </w:r>
    </w:p>
    <w:p w:rsidR="00B06872" w:rsidRDefault="00EB3E7F" w:rsidP="00BA19C8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CANTO: </w:t>
      </w:r>
      <w:r>
        <w:rPr>
          <w:rFonts w:ascii="Arial" w:hAnsi="Arial" w:cs="Arial"/>
          <w:b/>
          <w:sz w:val="24"/>
        </w:rPr>
        <w:t>“Señor proclamo la fe que me das”</w:t>
      </w:r>
      <w:r w:rsidR="003F0E67">
        <w:rPr>
          <w:rFonts w:ascii="Arial" w:hAnsi="Arial" w:cs="Arial"/>
          <w:b/>
          <w:sz w:val="24"/>
        </w:rPr>
        <w:t>.</w:t>
      </w:r>
    </w:p>
    <w:p w:rsidR="00047E10" w:rsidRPr="00A7427D" w:rsidRDefault="00047E10" w:rsidP="00BA19C8">
      <w:pPr>
        <w:jc w:val="both"/>
        <w:rPr>
          <w:rFonts w:ascii="Tahoma" w:hAnsi="Tahoma" w:cs="Tahoma"/>
          <w:sz w:val="24"/>
        </w:rPr>
      </w:pPr>
    </w:p>
    <w:p w:rsidR="00C47841" w:rsidRPr="004C75A0" w:rsidRDefault="00C963D5" w:rsidP="00C47841">
      <w:pPr>
        <w:spacing w:after="0" w:line="240" w:lineRule="auto"/>
        <w:jc w:val="both"/>
        <w:rPr>
          <w:rFonts w:ascii="Tahoma" w:hAnsi="Tahoma" w:cs="Tahoma"/>
          <w:b/>
          <w:sz w:val="32"/>
        </w:rPr>
      </w:pPr>
      <w:r w:rsidRPr="004C75A0">
        <w:rPr>
          <w:rFonts w:ascii="Tahoma" w:hAnsi="Tahoma" w:cs="Tahoma"/>
          <w:b/>
          <w:sz w:val="32"/>
        </w:rPr>
        <w:t>4</w:t>
      </w:r>
      <w:r w:rsidR="008C10CE" w:rsidRPr="004C75A0">
        <w:rPr>
          <w:rFonts w:ascii="Tahoma" w:hAnsi="Tahoma" w:cs="Tahoma"/>
          <w:b/>
          <w:sz w:val="32"/>
        </w:rPr>
        <w:t xml:space="preserve">.- </w:t>
      </w:r>
      <w:r w:rsidR="00C47841" w:rsidRPr="004C75A0">
        <w:rPr>
          <w:rFonts w:ascii="Tahoma" w:hAnsi="Tahoma" w:cs="Tahoma"/>
          <w:b/>
          <w:sz w:val="32"/>
        </w:rPr>
        <w:t>PADRE NUESTRO</w:t>
      </w:r>
    </w:p>
    <w:p w:rsidR="00373762" w:rsidRDefault="00373762" w:rsidP="00C47841">
      <w:pPr>
        <w:spacing w:after="0" w:line="240" w:lineRule="auto"/>
        <w:ind w:firstLine="708"/>
        <w:jc w:val="both"/>
        <w:rPr>
          <w:rFonts w:ascii="Tahoma" w:hAnsi="Tahoma" w:cs="Tahoma"/>
          <w:b/>
          <w:sz w:val="24"/>
        </w:rPr>
      </w:pPr>
    </w:p>
    <w:p w:rsidR="00C47841" w:rsidRDefault="00C47841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GU</w:t>
      </w:r>
      <w:r w:rsidR="003F0E67">
        <w:rPr>
          <w:rFonts w:ascii="Tahoma" w:hAnsi="Tahoma" w:cs="Tahoma"/>
          <w:b/>
          <w:sz w:val="24"/>
        </w:rPr>
        <w:t>Í</w:t>
      </w:r>
      <w:r>
        <w:rPr>
          <w:rFonts w:ascii="Tahoma" w:hAnsi="Tahoma" w:cs="Tahoma"/>
          <w:b/>
          <w:sz w:val="24"/>
        </w:rPr>
        <w:t xml:space="preserve">A: </w:t>
      </w:r>
      <w:r>
        <w:rPr>
          <w:rFonts w:ascii="Tahoma" w:hAnsi="Tahoma" w:cs="Tahoma"/>
          <w:sz w:val="24"/>
        </w:rPr>
        <w:t>Como quien tiene un objetivo común, una historia y recuerdos comunes, unamos nuestras manos, nuestras mentes y corazones y cantemos juntos la oración que Jesús nos</w:t>
      </w:r>
      <w:r w:rsidR="00C96D28">
        <w:rPr>
          <w:rFonts w:ascii="Tahoma" w:hAnsi="Tahoma" w:cs="Tahoma"/>
          <w:sz w:val="24"/>
        </w:rPr>
        <w:t xml:space="preserve"> enseñó para dirigirnos al</w:t>
      </w:r>
      <w:r>
        <w:rPr>
          <w:rFonts w:ascii="Tahoma" w:hAnsi="Tahoma" w:cs="Tahoma"/>
          <w:sz w:val="24"/>
        </w:rPr>
        <w:t xml:space="preserve"> Padre. </w:t>
      </w:r>
    </w:p>
    <w:p w:rsidR="00C96D28" w:rsidRDefault="00C96D28" w:rsidP="00C96D28">
      <w:pPr>
        <w:spacing w:after="0" w:line="240" w:lineRule="auto"/>
        <w:jc w:val="both"/>
        <w:rPr>
          <w:rFonts w:ascii="Tahoma" w:hAnsi="Tahoma" w:cs="Tahoma"/>
          <w:b/>
          <w:sz w:val="24"/>
        </w:rPr>
      </w:pPr>
    </w:p>
    <w:p w:rsidR="00C96D28" w:rsidRPr="004C75A0" w:rsidRDefault="00920786" w:rsidP="00C96D28">
      <w:pPr>
        <w:spacing w:after="0" w:line="240" w:lineRule="auto"/>
        <w:jc w:val="both"/>
        <w:rPr>
          <w:rFonts w:ascii="Tahoma" w:hAnsi="Tahoma" w:cs="Tahoma"/>
          <w:b/>
          <w:sz w:val="32"/>
        </w:rPr>
      </w:pPr>
      <w:r w:rsidRPr="004C75A0">
        <w:rPr>
          <w:rFonts w:ascii="Tahoma" w:hAnsi="Tahoma" w:cs="Tahoma"/>
          <w:b/>
          <w:sz w:val="32"/>
        </w:rPr>
        <w:t xml:space="preserve">5.- </w:t>
      </w:r>
      <w:r w:rsidR="00C96D28" w:rsidRPr="004C75A0">
        <w:rPr>
          <w:rFonts w:ascii="Tahoma" w:hAnsi="Tahoma" w:cs="Tahoma"/>
          <w:b/>
          <w:sz w:val="32"/>
        </w:rPr>
        <w:t>FRACCI</w:t>
      </w:r>
      <w:r w:rsidR="003F0E67">
        <w:rPr>
          <w:rFonts w:ascii="Tahoma" w:hAnsi="Tahoma" w:cs="Tahoma"/>
          <w:b/>
          <w:sz w:val="32"/>
        </w:rPr>
        <w:t>Ó</w:t>
      </w:r>
      <w:r w:rsidR="00C96D28" w:rsidRPr="004C75A0">
        <w:rPr>
          <w:rFonts w:ascii="Tahoma" w:hAnsi="Tahoma" w:cs="Tahoma"/>
          <w:b/>
          <w:sz w:val="32"/>
        </w:rPr>
        <w:t xml:space="preserve">N DEL PAN </w:t>
      </w:r>
    </w:p>
    <w:p w:rsidR="00426D56" w:rsidRDefault="00426D56" w:rsidP="00C96D28">
      <w:pPr>
        <w:spacing w:after="0" w:line="240" w:lineRule="auto"/>
        <w:jc w:val="both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b/>
          <w:sz w:val="24"/>
        </w:rPr>
        <w:tab/>
      </w:r>
      <w:r>
        <w:rPr>
          <w:rFonts w:ascii="Tahoma" w:hAnsi="Tahoma" w:cs="Tahoma"/>
          <w:b/>
          <w:i/>
          <w:sz w:val="24"/>
        </w:rPr>
        <w:t xml:space="preserve">Se parten y se comparten los panes que se han traído. </w:t>
      </w:r>
    </w:p>
    <w:p w:rsidR="00426D56" w:rsidRPr="00426D56" w:rsidRDefault="00426D56" w:rsidP="00C96D28">
      <w:pPr>
        <w:spacing w:after="0" w:line="240" w:lineRule="auto"/>
        <w:jc w:val="both"/>
        <w:rPr>
          <w:rFonts w:ascii="Tahoma" w:hAnsi="Tahoma" w:cs="Tahoma"/>
          <w:b/>
          <w:i/>
          <w:sz w:val="24"/>
        </w:rPr>
      </w:pPr>
    </w:p>
    <w:p w:rsidR="00C96D28" w:rsidRDefault="00C96D28" w:rsidP="00C96D28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GU</w:t>
      </w:r>
      <w:r w:rsidR="003F0E67">
        <w:rPr>
          <w:rFonts w:ascii="Tahoma" w:hAnsi="Tahoma" w:cs="Tahoma"/>
          <w:b/>
          <w:sz w:val="24"/>
        </w:rPr>
        <w:t>Í</w:t>
      </w:r>
      <w:r>
        <w:rPr>
          <w:rFonts w:ascii="Tahoma" w:hAnsi="Tahoma" w:cs="Tahoma"/>
          <w:b/>
          <w:sz w:val="24"/>
        </w:rPr>
        <w:t xml:space="preserve">A: </w:t>
      </w:r>
      <w:r>
        <w:rPr>
          <w:rFonts w:ascii="Tahoma" w:hAnsi="Tahoma" w:cs="Tahoma"/>
          <w:sz w:val="24"/>
        </w:rPr>
        <w:t xml:space="preserve">“Yo soy el pan vivo que ha bajado del cielo; el que coma de este </w:t>
      </w:r>
      <w:r w:rsidR="00DE6B90">
        <w:rPr>
          <w:rFonts w:ascii="Tahoma" w:hAnsi="Tahoma" w:cs="Tahoma"/>
          <w:sz w:val="24"/>
        </w:rPr>
        <w:t>pan, vivirá para siempre…”, nos dice el Señor Jesús.</w:t>
      </w:r>
    </w:p>
    <w:p w:rsidR="00C96D28" w:rsidRDefault="00C96D28" w:rsidP="00C96D28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El pan, símbolo de alimento para el camino, de la tierra prometida, de encontrarse para compartir la vida y participar en la fracción del pan.</w:t>
      </w:r>
    </w:p>
    <w:p w:rsidR="00C96D28" w:rsidRDefault="00C96D28" w:rsidP="00C96D28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En este día</w:t>
      </w:r>
      <w:r w:rsidR="00DE6B90">
        <w:rPr>
          <w:rFonts w:ascii="Tahoma" w:hAnsi="Tahoma" w:cs="Tahoma"/>
          <w:sz w:val="24"/>
        </w:rPr>
        <w:t>, para nosotros</w:t>
      </w:r>
      <w:r>
        <w:rPr>
          <w:rFonts w:ascii="Tahoma" w:hAnsi="Tahoma" w:cs="Tahoma"/>
          <w:sz w:val="24"/>
        </w:rPr>
        <w:t xml:space="preserve"> representa la fuerza, la energía</w:t>
      </w:r>
      <w:r w:rsidR="00DE6B90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para sentir a Jesús Nues</w:t>
      </w:r>
      <w:r w:rsidR="00DE6B90">
        <w:rPr>
          <w:rFonts w:ascii="Tahoma" w:hAnsi="Tahoma" w:cs="Tahoma"/>
          <w:sz w:val="24"/>
        </w:rPr>
        <w:t>tro Señor en medio de la vida.</w:t>
      </w:r>
    </w:p>
    <w:p w:rsidR="00C96D28" w:rsidRDefault="00C96D28" w:rsidP="00BA19C8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En señal de que estamos dispuestos a vivir la unidad en nuestras comunidades, compartamos este pan que hemos traído. </w:t>
      </w:r>
    </w:p>
    <w:p w:rsidR="00047E10" w:rsidRDefault="00047E10" w:rsidP="00BA19C8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</w:p>
    <w:p w:rsidR="00C96D28" w:rsidRDefault="00C96D28" w:rsidP="00C96D28">
      <w:pPr>
        <w:spacing w:after="0" w:line="240" w:lineRule="auto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  <w:sz w:val="24"/>
        </w:rPr>
        <w:t xml:space="preserve">CANTO: </w:t>
      </w:r>
      <w:r w:rsidR="00025BA9">
        <w:rPr>
          <w:rFonts w:ascii="Tahoma" w:hAnsi="Tahoma" w:cs="Tahoma"/>
          <w:b/>
          <w:sz w:val="24"/>
        </w:rPr>
        <w:t>“Qué bueno es</w:t>
      </w:r>
      <w:r>
        <w:rPr>
          <w:rFonts w:ascii="Tahoma" w:hAnsi="Tahoma" w:cs="Tahoma"/>
          <w:b/>
          <w:sz w:val="24"/>
        </w:rPr>
        <w:t xml:space="preserve"> el pan”</w:t>
      </w:r>
      <w:r w:rsidR="003F0E67">
        <w:rPr>
          <w:rFonts w:ascii="Tahoma" w:hAnsi="Tahoma" w:cs="Tahoma"/>
          <w:b/>
          <w:sz w:val="24"/>
        </w:rPr>
        <w:t>.</w:t>
      </w:r>
    </w:p>
    <w:p w:rsidR="00BB2863" w:rsidRDefault="00BB2863" w:rsidP="00C96D28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4C75A0" w:rsidRDefault="004C75A0" w:rsidP="00C96D28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BB2863" w:rsidRPr="004C75A0" w:rsidRDefault="00CD3630" w:rsidP="008C10CE">
      <w:pPr>
        <w:spacing w:after="0" w:line="240" w:lineRule="auto"/>
        <w:jc w:val="both"/>
        <w:rPr>
          <w:rFonts w:ascii="Tahoma" w:hAnsi="Tahoma" w:cs="Tahoma"/>
          <w:b/>
          <w:sz w:val="32"/>
        </w:rPr>
      </w:pPr>
      <w:r w:rsidRPr="004C75A0">
        <w:rPr>
          <w:rFonts w:ascii="Tahoma" w:hAnsi="Tahoma" w:cs="Tahoma"/>
          <w:b/>
          <w:sz w:val="32"/>
        </w:rPr>
        <w:t xml:space="preserve">6.- </w:t>
      </w:r>
      <w:r w:rsidR="00C47841" w:rsidRPr="004C75A0">
        <w:rPr>
          <w:rFonts w:ascii="Tahoma" w:hAnsi="Tahoma" w:cs="Tahoma"/>
          <w:b/>
          <w:sz w:val="32"/>
        </w:rPr>
        <w:t>JES</w:t>
      </w:r>
      <w:r w:rsidR="003F0E67">
        <w:rPr>
          <w:rFonts w:ascii="Tahoma" w:hAnsi="Tahoma" w:cs="Tahoma"/>
          <w:b/>
          <w:sz w:val="32"/>
        </w:rPr>
        <w:t>Ú</w:t>
      </w:r>
      <w:r w:rsidR="00C47841" w:rsidRPr="004C75A0">
        <w:rPr>
          <w:rFonts w:ascii="Tahoma" w:hAnsi="Tahoma" w:cs="Tahoma"/>
          <w:b/>
          <w:sz w:val="32"/>
        </w:rPr>
        <w:t>S NOS ENSEÑA A SER AGRADECIDOS.</w:t>
      </w:r>
    </w:p>
    <w:p w:rsidR="00373762" w:rsidRDefault="00373762" w:rsidP="00C47841">
      <w:pPr>
        <w:spacing w:after="0" w:line="240" w:lineRule="auto"/>
        <w:ind w:firstLine="708"/>
        <w:jc w:val="both"/>
        <w:rPr>
          <w:rFonts w:ascii="Tahoma" w:hAnsi="Tahoma" w:cs="Tahoma"/>
          <w:b/>
          <w:sz w:val="24"/>
        </w:rPr>
      </w:pPr>
    </w:p>
    <w:p w:rsidR="00C47841" w:rsidRDefault="00C47841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GU</w:t>
      </w:r>
      <w:r w:rsidR="003F0E67">
        <w:rPr>
          <w:rFonts w:ascii="Tahoma" w:hAnsi="Tahoma" w:cs="Tahoma"/>
          <w:b/>
          <w:sz w:val="24"/>
        </w:rPr>
        <w:t>Í</w:t>
      </w:r>
      <w:r>
        <w:rPr>
          <w:rFonts w:ascii="Tahoma" w:hAnsi="Tahoma" w:cs="Tahoma"/>
          <w:b/>
          <w:sz w:val="24"/>
        </w:rPr>
        <w:t>A:</w:t>
      </w:r>
      <w:r w:rsidR="00C96D28">
        <w:rPr>
          <w:rFonts w:ascii="Tahoma" w:hAnsi="Tahoma" w:cs="Tahoma"/>
          <w:sz w:val="24"/>
        </w:rPr>
        <w:t xml:space="preserve"> De manera espontánea compartimos oraciones de agradecimiento</w:t>
      </w:r>
      <w:r w:rsidR="004C75A0">
        <w:rPr>
          <w:rFonts w:ascii="Tahoma" w:hAnsi="Tahoma" w:cs="Tahoma"/>
          <w:sz w:val="24"/>
        </w:rPr>
        <w:t xml:space="preserve"> por estos 45 Años de vida diocesana</w:t>
      </w:r>
      <w:r w:rsidR="00C96D28">
        <w:rPr>
          <w:rFonts w:ascii="Tahoma" w:hAnsi="Tahoma" w:cs="Tahoma"/>
          <w:sz w:val="24"/>
        </w:rPr>
        <w:t>.</w:t>
      </w:r>
    </w:p>
    <w:p w:rsidR="00C96D28" w:rsidRDefault="00C96D28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</w:p>
    <w:p w:rsidR="004C75A0" w:rsidRDefault="004C75A0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</w:p>
    <w:p w:rsidR="004C75A0" w:rsidRDefault="004C75A0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</w:p>
    <w:p w:rsidR="004C75A0" w:rsidRDefault="004C75A0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</w:p>
    <w:p w:rsidR="00CD3630" w:rsidRDefault="00BB2863" w:rsidP="008C10CE">
      <w:pPr>
        <w:spacing w:after="0" w:line="240" w:lineRule="auto"/>
        <w:jc w:val="both"/>
        <w:rPr>
          <w:rFonts w:ascii="Tahoma" w:hAnsi="Tahoma" w:cs="Tahoma"/>
          <w:b/>
          <w:sz w:val="32"/>
        </w:rPr>
      </w:pPr>
      <w:r w:rsidRPr="004C75A0">
        <w:rPr>
          <w:rFonts w:ascii="Tahoma" w:hAnsi="Tahoma" w:cs="Tahoma"/>
          <w:b/>
          <w:sz w:val="32"/>
        </w:rPr>
        <w:t xml:space="preserve">7.- </w:t>
      </w:r>
      <w:r w:rsidR="00CD3630" w:rsidRPr="004C75A0">
        <w:rPr>
          <w:rFonts w:ascii="Tahoma" w:hAnsi="Tahoma" w:cs="Tahoma"/>
          <w:b/>
          <w:sz w:val="32"/>
        </w:rPr>
        <w:t>NOS BENDECIMOS PARA EL CAMINO</w:t>
      </w:r>
      <w:r w:rsidR="004C75A0">
        <w:rPr>
          <w:rFonts w:ascii="Tahoma" w:hAnsi="Tahoma" w:cs="Tahoma"/>
          <w:b/>
          <w:sz w:val="32"/>
        </w:rPr>
        <w:t>.</w:t>
      </w:r>
    </w:p>
    <w:p w:rsidR="004C75A0" w:rsidRPr="004C75A0" w:rsidRDefault="004C75A0" w:rsidP="008C10CE">
      <w:pPr>
        <w:spacing w:after="0" w:line="240" w:lineRule="auto"/>
        <w:jc w:val="both"/>
        <w:rPr>
          <w:rFonts w:ascii="Tahoma" w:hAnsi="Tahoma" w:cs="Tahoma"/>
          <w:b/>
          <w:sz w:val="32"/>
        </w:rPr>
      </w:pPr>
    </w:p>
    <w:p w:rsidR="008C10CE" w:rsidRDefault="002919BA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GU</w:t>
      </w:r>
      <w:r w:rsidR="003F0E67">
        <w:rPr>
          <w:rFonts w:ascii="Tahoma" w:hAnsi="Tahoma" w:cs="Tahoma"/>
          <w:b/>
          <w:sz w:val="24"/>
        </w:rPr>
        <w:t>Í</w:t>
      </w:r>
      <w:r>
        <w:rPr>
          <w:rFonts w:ascii="Tahoma" w:hAnsi="Tahoma" w:cs="Tahoma"/>
          <w:b/>
          <w:sz w:val="24"/>
        </w:rPr>
        <w:t xml:space="preserve">A: </w:t>
      </w:r>
      <w:r w:rsidR="00326C9D">
        <w:rPr>
          <w:rFonts w:ascii="Tahoma" w:hAnsi="Tahoma" w:cs="Tahoma"/>
          <w:sz w:val="24"/>
        </w:rPr>
        <w:t>Entre los primeros cristianos, era importante el</w:t>
      </w:r>
      <w:r w:rsidR="00AD303D">
        <w:rPr>
          <w:rFonts w:ascii="Tahoma" w:hAnsi="Tahoma" w:cs="Tahoma"/>
          <w:sz w:val="24"/>
        </w:rPr>
        <w:t xml:space="preserve"> momento de la despedida, por</w:t>
      </w:r>
      <w:r w:rsidR="00326C9D">
        <w:rPr>
          <w:rFonts w:ascii="Tahoma" w:hAnsi="Tahoma" w:cs="Tahoma"/>
          <w:sz w:val="24"/>
        </w:rPr>
        <w:t xml:space="preserve"> la persecución </w:t>
      </w:r>
      <w:r w:rsidR="00AD303D">
        <w:rPr>
          <w:rFonts w:ascii="Tahoma" w:hAnsi="Tahoma" w:cs="Tahoma"/>
          <w:sz w:val="24"/>
        </w:rPr>
        <w:t>que</w:t>
      </w:r>
      <w:r w:rsidR="00326C9D">
        <w:rPr>
          <w:rFonts w:ascii="Tahoma" w:hAnsi="Tahoma" w:cs="Tahoma"/>
          <w:sz w:val="24"/>
        </w:rPr>
        <w:t xml:space="preserve"> los poderosos </w:t>
      </w:r>
      <w:r w:rsidR="00AD303D">
        <w:rPr>
          <w:rFonts w:ascii="Tahoma" w:hAnsi="Tahoma" w:cs="Tahoma"/>
          <w:sz w:val="24"/>
        </w:rPr>
        <w:t xml:space="preserve">ejercían en ellos por no pensar y buscar al mismo Dios, no había la seguridad de encontrarse nuevamente. En memoria de esos hermanos, nos damos la bendición con los cercanos: </w:t>
      </w:r>
    </w:p>
    <w:p w:rsidR="00AD303D" w:rsidRDefault="00AD303D" w:rsidP="00AD303D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Poniendo las manos en la cabeza</w:t>
      </w:r>
      <w:r w:rsidR="004C75A0">
        <w:rPr>
          <w:rFonts w:ascii="Tahoma" w:hAnsi="Tahoma" w:cs="Tahoma"/>
          <w:sz w:val="24"/>
        </w:rPr>
        <w:t xml:space="preserve"> de</w:t>
      </w:r>
      <w:r w:rsidR="00426D56">
        <w:rPr>
          <w:rFonts w:ascii="Tahoma" w:hAnsi="Tahoma" w:cs="Tahoma"/>
          <w:sz w:val="24"/>
        </w:rPr>
        <w:t xml:space="preserve"> quien está a la derecha,</w:t>
      </w:r>
      <w:r>
        <w:rPr>
          <w:rFonts w:ascii="Tahoma" w:hAnsi="Tahoma" w:cs="Tahoma"/>
          <w:sz w:val="24"/>
        </w:rPr>
        <w:t xml:space="preserve"> decimos: </w:t>
      </w:r>
      <w:r w:rsidRPr="00AD303D">
        <w:rPr>
          <w:rFonts w:ascii="Tahoma" w:hAnsi="Tahoma" w:cs="Tahoma"/>
          <w:b/>
          <w:i/>
          <w:sz w:val="24"/>
        </w:rPr>
        <w:t>Que el Señor te</w:t>
      </w:r>
      <w:r w:rsidR="00426D56">
        <w:rPr>
          <w:rFonts w:ascii="Tahoma" w:hAnsi="Tahoma" w:cs="Tahoma"/>
          <w:b/>
          <w:i/>
          <w:sz w:val="24"/>
        </w:rPr>
        <w:t xml:space="preserve"> bendiga y te </w:t>
      </w:r>
      <w:r w:rsidR="00373762">
        <w:rPr>
          <w:rFonts w:ascii="Tahoma" w:hAnsi="Tahoma" w:cs="Tahoma"/>
          <w:b/>
          <w:i/>
          <w:sz w:val="24"/>
        </w:rPr>
        <w:t>guarde.</w:t>
      </w:r>
    </w:p>
    <w:p w:rsidR="00AD303D" w:rsidRPr="00AD303D" w:rsidRDefault="00AD303D" w:rsidP="00AD303D">
      <w:pPr>
        <w:spacing w:after="0" w:line="240" w:lineRule="auto"/>
        <w:ind w:firstLine="708"/>
        <w:jc w:val="both"/>
        <w:rPr>
          <w:rFonts w:ascii="Tahoma" w:hAnsi="Tahoma" w:cs="Tahoma"/>
          <w:b/>
          <w:i/>
          <w:sz w:val="24"/>
        </w:rPr>
      </w:pPr>
      <w:r>
        <w:rPr>
          <w:rFonts w:ascii="Tahoma" w:hAnsi="Tahoma" w:cs="Tahoma"/>
          <w:sz w:val="24"/>
        </w:rPr>
        <w:t>Colocando las manos en los hombros</w:t>
      </w:r>
      <w:r w:rsidR="003710AD">
        <w:rPr>
          <w:rFonts w:ascii="Tahoma" w:hAnsi="Tahoma" w:cs="Tahoma"/>
          <w:sz w:val="24"/>
        </w:rPr>
        <w:t>, decimos</w:t>
      </w:r>
      <w:r>
        <w:rPr>
          <w:rFonts w:ascii="Tahoma" w:hAnsi="Tahoma" w:cs="Tahoma"/>
          <w:sz w:val="24"/>
        </w:rPr>
        <w:t xml:space="preserve">: </w:t>
      </w:r>
      <w:r w:rsidRPr="00AD303D">
        <w:rPr>
          <w:rFonts w:ascii="Tahoma" w:hAnsi="Tahoma" w:cs="Tahoma"/>
          <w:b/>
          <w:i/>
          <w:sz w:val="24"/>
        </w:rPr>
        <w:t>Que Nuestro Padre-Madre</w:t>
      </w:r>
      <w:r w:rsidR="00373762">
        <w:rPr>
          <w:rFonts w:ascii="Tahoma" w:hAnsi="Tahoma" w:cs="Tahoma"/>
          <w:b/>
          <w:i/>
          <w:sz w:val="24"/>
        </w:rPr>
        <w:t xml:space="preserve"> te proteja y libre de todo mal.</w:t>
      </w:r>
    </w:p>
    <w:p w:rsidR="00AD303D" w:rsidRDefault="00AD303D" w:rsidP="00AD303D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Dándonos un abrazo</w:t>
      </w:r>
      <w:r w:rsidR="003710AD">
        <w:rPr>
          <w:rFonts w:ascii="Tahoma" w:hAnsi="Tahoma" w:cs="Tahoma"/>
          <w:sz w:val="24"/>
        </w:rPr>
        <w:t>,</w:t>
      </w:r>
      <w:r>
        <w:rPr>
          <w:rFonts w:ascii="Tahoma" w:hAnsi="Tahoma" w:cs="Tahoma"/>
          <w:sz w:val="24"/>
        </w:rPr>
        <w:t xml:space="preserve"> decimos: </w:t>
      </w:r>
      <w:r w:rsidRPr="00AD303D">
        <w:rPr>
          <w:rFonts w:ascii="Tahoma" w:hAnsi="Tahoma" w:cs="Tahoma"/>
          <w:b/>
          <w:i/>
          <w:sz w:val="24"/>
        </w:rPr>
        <w:t>Que el Señor</w:t>
      </w:r>
      <w:r w:rsidR="003710AD">
        <w:rPr>
          <w:rFonts w:ascii="Tahoma" w:hAnsi="Tahoma" w:cs="Tahoma"/>
          <w:b/>
          <w:i/>
          <w:sz w:val="24"/>
        </w:rPr>
        <w:t xml:space="preserve"> te</w:t>
      </w:r>
      <w:r w:rsidRPr="00AD303D">
        <w:rPr>
          <w:rFonts w:ascii="Tahoma" w:hAnsi="Tahoma" w:cs="Tahoma"/>
          <w:b/>
          <w:i/>
          <w:sz w:val="24"/>
        </w:rPr>
        <w:t xml:space="preserve"> bendiga siempre y</w:t>
      </w:r>
      <w:r w:rsidR="003710AD">
        <w:rPr>
          <w:rFonts w:ascii="Tahoma" w:hAnsi="Tahoma" w:cs="Tahoma"/>
          <w:b/>
          <w:i/>
          <w:sz w:val="24"/>
        </w:rPr>
        <w:t xml:space="preserve"> te</w:t>
      </w:r>
      <w:r w:rsidRPr="00AD303D">
        <w:rPr>
          <w:rFonts w:ascii="Tahoma" w:hAnsi="Tahoma" w:cs="Tahoma"/>
          <w:b/>
          <w:i/>
          <w:sz w:val="24"/>
        </w:rPr>
        <w:t xml:space="preserve"> dé la paz.</w:t>
      </w:r>
    </w:p>
    <w:p w:rsidR="00AD303D" w:rsidRDefault="00AD303D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4C75A0" w:rsidRDefault="004C75A0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AD303D" w:rsidRPr="004C75A0" w:rsidRDefault="00BB2863" w:rsidP="008C10CE">
      <w:pPr>
        <w:spacing w:after="0" w:line="240" w:lineRule="auto"/>
        <w:jc w:val="both"/>
        <w:rPr>
          <w:rFonts w:ascii="Tahoma" w:hAnsi="Tahoma" w:cs="Tahoma"/>
          <w:b/>
          <w:sz w:val="32"/>
        </w:rPr>
      </w:pPr>
      <w:r w:rsidRPr="004C75A0">
        <w:rPr>
          <w:rFonts w:ascii="Tahoma" w:hAnsi="Tahoma" w:cs="Tahoma"/>
          <w:b/>
          <w:sz w:val="32"/>
        </w:rPr>
        <w:t xml:space="preserve">8.- </w:t>
      </w:r>
      <w:r w:rsidR="00C256B1" w:rsidRPr="004C75A0">
        <w:rPr>
          <w:rFonts w:ascii="Tahoma" w:hAnsi="Tahoma" w:cs="Tahoma"/>
          <w:b/>
          <w:sz w:val="32"/>
        </w:rPr>
        <w:t>NUESTRO COMPROMISO: SER LUZ</w:t>
      </w:r>
    </w:p>
    <w:p w:rsidR="00AD303D" w:rsidRDefault="002919BA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  <w:r w:rsidRPr="002919BA">
        <w:rPr>
          <w:rFonts w:ascii="Tahoma" w:hAnsi="Tahoma" w:cs="Tahoma"/>
          <w:sz w:val="24"/>
        </w:rPr>
        <w:t>(</w:t>
      </w:r>
      <w:r w:rsidR="00047E10">
        <w:rPr>
          <w:rFonts w:ascii="Tahoma" w:hAnsi="Tahoma" w:cs="Tahoma"/>
          <w:sz w:val="24"/>
        </w:rPr>
        <w:t>Algunas personas encienden sus velas</w:t>
      </w:r>
      <w:r>
        <w:rPr>
          <w:rFonts w:ascii="Tahoma" w:hAnsi="Tahoma" w:cs="Tahoma"/>
          <w:sz w:val="24"/>
        </w:rPr>
        <w:t xml:space="preserve"> </w:t>
      </w:r>
      <w:r w:rsidR="00047E10">
        <w:rPr>
          <w:rFonts w:ascii="Tahoma" w:hAnsi="Tahoma" w:cs="Tahoma"/>
          <w:sz w:val="24"/>
        </w:rPr>
        <w:t>en</w:t>
      </w:r>
      <w:r>
        <w:rPr>
          <w:rFonts w:ascii="Tahoma" w:hAnsi="Tahoma" w:cs="Tahoma"/>
          <w:sz w:val="24"/>
        </w:rPr>
        <w:t xml:space="preserve"> la fogata</w:t>
      </w:r>
      <w:r w:rsidR="00047E10">
        <w:rPr>
          <w:rFonts w:ascii="Tahoma" w:hAnsi="Tahoma" w:cs="Tahoma"/>
          <w:sz w:val="24"/>
        </w:rPr>
        <w:t xml:space="preserve"> y la trasmiten a los demás</w:t>
      </w:r>
      <w:r>
        <w:rPr>
          <w:rFonts w:ascii="Tahoma" w:hAnsi="Tahoma" w:cs="Tahoma"/>
          <w:sz w:val="24"/>
        </w:rPr>
        <w:t>)</w:t>
      </w:r>
    </w:p>
    <w:p w:rsidR="00047E10" w:rsidRDefault="00047E10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C96D28" w:rsidRDefault="00BB2863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b/>
          <w:sz w:val="24"/>
        </w:rPr>
        <w:t>GU</w:t>
      </w:r>
      <w:r w:rsidR="003F0E67">
        <w:rPr>
          <w:rFonts w:ascii="Tahoma" w:hAnsi="Tahoma" w:cs="Tahoma"/>
          <w:b/>
          <w:sz w:val="24"/>
        </w:rPr>
        <w:t>Í</w:t>
      </w:r>
      <w:r>
        <w:rPr>
          <w:rFonts w:ascii="Tahoma" w:hAnsi="Tahoma" w:cs="Tahoma"/>
          <w:b/>
          <w:sz w:val="24"/>
        </w:rPr>
        <w:t>A:</w:t>
      </w:r>
      <w:r w:rsidR="00C47841">
        <w:rPr>
          <w:rFonts w:ascii="Tahoma" w:hAnsi="Tahoma" w:cs="Tahoma"/>
          <w:sz w:val="24"/>
        </w:rPr>
        <w:t xml:space="preserve"> </w:t>
      </w:r>
      <w:r w:rsidR="00C96D28">
        <w:rPr>
          <w:rFonts w:ascii="Tahoma" w:hAnsi="Tahoma" w:cs="Tahoma"/>
          <w:sz w:val="24"/>
        </w:rPr>
        <w:t>“Yo soy la luz del mundo, quien me siga no caminará en tinieblas, sino que tendrá la luz de la vida”</w:t>
      </w:r>
      <w:r w:rsidR="003F0E67">
        <w:rPr>
          <w:rFonts w:ascii="Tahoma" w:hAnsi="Tahoma" w:cs="Tahoma"/>
          <w:sz w:val="24"/>
        </w:rPr>
        <w:t>,</w:t>
      </w:r>
      <w:r w:rsidR="00C96D28">
        <w:rPr>
          <w:rFonts w:ascii="Tahoma" w:hAnsi="Tahoma" w:cs="Tahoma"/>
          <w:sz w:val="24"/>
        </w:rPr>
        <w:t xml:space="preserve"> dice Jesús. La Biblia nos enseña que la luz es lo que ayuda a encontrar el camino a seguir, a apreciar la voluntad de Dios y a evitar los peligros. El que camina en la oscuridad tropieza. El que tiene la luz de Jesús puede apreciar la vida y también puede apreciar los peligros. </w:t>
      </w:r>
    </w:p>
    <w:p w:rsidR="002919BA" w:rsidRPr="00C47841" w:rsidRDefault="00C96D28" w:rsidP="00C47841">
      <w:pPr>
        <w:spacing w:after="0" w:line="240" w:lineRule="auto"/>
        <w:ind w:firstLine="708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Vayamos a nuestros hogares y comunidad a comunicar </w:t>
      </w:r>
      <w:r w:rsidR="00047E10">
        <w:rPr>
          <w:rFonts w:ascii="Tahoma" w:hAnsi="Tahoma" w:cs="Tahoma"/>
          <w:sz w:val="24"/>
        </w:rPr>
        <w:t>la luz que nos llevamos de este encuentro fraterno y la</w:t>
      </w:r>
      <w:r>
        <w:rPr>
          <w:rFonts w:ascii="Tahoma" w:hAnsi="Tahoma" w:cs="Tahoma"/>
          <w:sz w:val="24"/>
        </w:rPr>
        <w:t xml:space="preserve"> experiencia</w:t>
      </w:r>
      <w:r w:rsidR="00E050A6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 xml:space="preserve">que hemos vivido en este día. </w:t>
      </w:r>
    </w:p>
    <w:p w:rsidR="00BB2863" w:rsidRDefault="00BB2863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4C75A0" w:rsidRDefault="004C75A0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(Se invita a la Celebración Parroquial del 29 de junio)</w:t>
      </w:r>
    </w:p>
    <w:p w:rsidR="004C75A0" w:rsidRDefault="004C75A0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4C75A0" w:rsidRDefault="004C75A0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BB2863" w:rsidRDefault="00BB2863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CANTAMOS: “</w:t>
      </w:r>
      <w:r w:rsidR="00047E10">
        <w:rPr>
          <w:rFonts w:ascii="Tahoma" w:hAnsi="Tahoma" w:cs="Tahoma"/>
          <w:b/>
          <w:sz w:val="24"/>
        </w:rPr>
        <w:t>El Señor es mi luz y mi salvación</w:t>
      </w:r>
      <w:r>
        <w:rPr>
          <w:rFonts w:ascii="Tahoma" w:hAnsi="Tahoma" w:cs="Tahoma"/>
          <w:sz w:val="24"/>
        </w:rPr>
        <w:t>”</w:t>
      </w:r>
      <w:r w:rsidR="003F0E67">
        <w:rPr>
          <w:rFonts w:ascii="Tahoma" w:hAnsi="Tahoma" w:cs="Tahoma"/>
          <w:sz w:val="24"/>
        </w:rPr>
        <w:t>.</w:t>
      </w:r>
    </w:p>
    <w:p w:rsidR="00C47841" w:rsidRDefault="00C47841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C47841" w:rsidRDefault="00C47841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4C75A0" w:rsidRPr="00BB2863" w:rsidRDefault="004C75A0" w:rsidP="008C10CE">
      <w:pPr>
        <w:spacing w:after="0" w:line="240" w:lineRule="auto"/>
        <w:jc w:val="both"/>
        <w:rPr>
          <w:rFonts w:ascii="Tahoma" w:hAnsi="Tahoma" w:cs="Tahoma"/>
          <w:sz w:val="24"/>
        </w:rPr>
      </w:pPr>
    </w:p>
    <w:p w:rsidR="00E764E3" w:rsidRPr="00373762" w:rsidRDefault="00CD3630" w:rsidP="00E764E3">
      <w:pPr>
        <w:spacing w:after="0" w:line="240" w:lineRule="auto"/>
        <w:jc w:val="center"/>
        <w:rPr>
          <w:rFonts w:ascii="Tahoma" w:hAnsi="Tahoma" w:cs="Tahoma"/>
          <w:sz w:val="28"/>
        </w:rPr>
      </w:pPr>
      <w:r w:rsidRPr="00373762">
        <w:rPr>
          <w:rFonts w:ascii="Tahoma" w:hAnsi="Tahoma" w:cs="Tahoma"/>
          <w:sz w:val="28"/>
        </w:rPr>
        <w:t>JUNIO</w:t>
      </w:r>
      <w:r w:rsidR="00E764E3" w:rsidRPr="00373762">
        <w:rPr>
          <w:rFonts w:ascii="Tahoma" w:hAnsi="Tahoma" w:cs="Tahoma"/>
          <w:sz w:val="28"/>
        </w:rPr>
        <w:t xml:space="preserve"> del 2017.</w:t>
      </w:r>
    </w:p>
    <w:sectPr w:rsidR="00E764E3" w:rsidRPr="00373762" w:rsidSect="006B238E">
      <w:headerReference w:type="default" r:id="rId8"/>
      <w:pgSz w:w="12240" w:h="15840" w:code="1"/>
      <w:pgMar w:top="1418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D57" w:rsidRDefault="006F6D57" w:rsidP="00AD303D">
      <w:pPr>
        <w:spacing w:after="0" w:line="240" w:lineRule="auto"/>
      </w:pPr>
      <w:r>
        <w:separator/>
      </w:r>
    </w:p>
  </w:endnote>
  <w:endnote w:type="continuationSeparator" w:id="0">
    <w:p w:rsidR="006F6D57" w:rsidRDefault="006F6D57" w:rsidP="00AD3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D57" w:rsidRDefault="006F6D57" w:rsidP="00AD303D">
      <w:pPr>
        <w:spacing w:after="0" w:line="240" w:lineRule="auto"/>
      </w:pPr>
      <w:r>
        <w:separator/>
      </w:r>
    </w:p>
  </w:footnote>
  <w:footnote w:type="continuationSeparator" w:id="0">
    <w:p w:rsidR="006F6D57" w:rsidRDefault="006F6D57" w:rsidP="00AD30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9754093"/>
      <w:docPartObj>
        <w:docPartGallery w:val="Page Numbers (Top of Page)"/>
        <w:docPartUnique/>
      </w:docPartObj>
    </w:sdtPr>
    <w:sdtEndPr/>
    <w:sdtContent>
      <w:p w:rsidR="00AD303D" w:rsidRDefault="00AD303D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762" w:rsidRPr="00373762">
          <w:rPr>
            <w:noProof/>
            <w:lang w:val="es-ES"/>
          </w:rPr>
          <w:t>4</w:t>
        </w:r>
        <w:r>
          <w:fldChar w:fldCharType="end"/>
        </w:r>
      </w:p>
    </w:sdtContent>
  </w:sdt>
  <w:p w:rsidR="00AD303D" w:rsidRDefault="00AD30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921B4"/>
    <w:multiLevelType w:val="hybridMultilevel"/>
    <w:tmpl w:val="814CAD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905C5"/>
    <w:multiLevelType w:val="hybridMultilevel"/>
    <w:tmpl w:val="095AFB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937D9"/>
    <w:multiLevelType w:val="hybridMultilevel"/>
    <w:tmpl w:val="8092ED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753F84"/>
    <w:multiLevelType w:val="hybridMultilevel"/>
    <w:tmpl w:val="CF568CB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4300"/>
    <w:multiLevelType w:val="hybridMultilevel"/>
    <w:tmpl w:val="2B6C421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6752C"/>
    <w:multiLevelType w:val="hybridMultilevel"/>
    <w:tmpl w:val="B3929D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F1096F"/>
    <w:multiLevelType w:val="hybridMultilevel"/>
    <w:tmpl w:val="97B47F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74BFC"/>
    <w:multiLevelType w:val="hybridMultilevel"/>
    <w:tmpl w:val="AC88858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768C2"/>
    <w:multiLevelType w:val="hybridMultilevel"/>
    <w:tmpl w:val="814CAD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4534C"/>
    <w:multiLevelType w:val="hybridMultilevel"/>
    <w:tmpl w:val="8C0AD3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CE"/>
    <w:rsid w:val="00025BA9"/>
    <w:rsid w:val="00047E10"/>
    <w:rsid w:val="00165701"/>
    <w:rsid w:val="0017657A"/>
    <w:rsid w:val="00187B60"/>
    <w:rsid w:val="001E5049"/>
    <w:rsid w:val="00245F1E"/>
    <w:rsid w:val="002919BA"/>
    <w:rsid w:val="00326C9D"/>
    <w:rsid w:val="00334FE0"/>
    <w:rsid w:val="003710AD"/>
    <w:rsid w:val="00373762"/>
    <w:rsid w:val="003765FC"/>
    <w:rsid w:val="003D1051"/>
    <w:rsid w:val="003F0415"/>
    <w:rsid w:val="003F0E67"/>
    <w:rsid w:val="00414A73"/>
    <w:rsid w:val="00426D56"/>
    <w:rsid w:val="00432146"/>
    <w:rsid w:val="00442C49"/>
    <w:rsid w:val="00470ED9"/>
    <w:rsid w:val="004C75A0"/>
    <w:rsid w:val="004E4972"/>
    <w:rsid w:val="006B238E"/>
    <w:rsid w:val="006F6D57"/>
    <w:rsid w:val="007028CA"/>
    <w:rsid w:val="00752BC0"/>
    <w:rsid w:val="00773492"/>
    <w:rsid w:val="007A6659"/>
    <w:rsid w:val="007E44BC"/>
    <w:rsid w:val="008C10CE"/>
    <w:rsid w:val="008F4CA4"/>
    <w:rsid w:val="00920786"/>
    <w:rsid w:val="009229EC"/>
    <w:rsid w:val="00A0573F"/>
    <w:rsid w:val="00A40B06"/>
    <w:rsid w:val="00A7427D"/>
    <w:rsid w:val="00A9434C"/>
    <w:rsid w:val="00AD303D"/>
    <w:rsid w:val="00AF6DF0"/>
    <w:rsid w:val="00B06872"/>
    <w:rsid w:val="00B408B9"/>
    <w:rsid w:val="00BA19C8"/>
    <w:rsid w:val="00BA30F4"/>
    <w:rsid w:val="00BB2863"/>
    <w:rsid w:val="00BC69CB"/>
    <w:rsid w:val="00BD4D77"/>
    <w:rsid w:val="00C2160B"/>
    <w:rsid w:val="00C256B1"/>
    <w:rsid w:val="00C47841"/>
    <w:rsid w:val="00C963D5"/>
    <w:rsid w:val="00C96D28"/>
    <w:rsid w:val="00CD3630"/>
    <w:rsid w:val="00D7737C"/>
    <w:rsid w:val="00D9491D"/>
    <w:rsid w:val="00DB5498"/>
    <w:rsid w:val="00DE6B90"/>
    <w:rsid w:val="00DF508B"/>
    <w:rsid w:val="00E050A6"/>
    <w:rsid w:val="00E34104"/>
    <w:rsid w:val="00E764E3"/>
    <w:rsid w:val="00E80A97"/>
    <w:rsid w:val="00EB3E7F"/>
    <w:rsid w:val="00ED76A1"/>
    <w:rsid w:val="00FA583D"/>
    <w:rsid w:val="00FC6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DCDBF-CB70-47E9-A846-246C16D1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10CE"/>
    <w:pPr>
      <w:ind w:left="720"/>
      <w:contextualSpacing/>
    </w:pPr>
  </w:style>
  <w:style w:type="paragraph" w:styleId="Sinespaciado">
    <w:name w:val="No Spacing"/>
    <w:uiPriority w:val="1"/>
    <w:qFormat/>
    <w:rsid w:val="00752BC0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D3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303D"/>
  </w:style>
  <w:style w:type="paragraph" w:styleId="Piedepgina">
    <w:name w:val="footer"/>
    <w:basedOn w:val="Normal"/>
    <w:link w:val="PiedepginaCar"/>
    <w:uiPriority w:val="99"/>
    <w:unhideWhenUsed/>
    <w:rsid w:val="00AD30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30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LORENZO</cp:lastModifiedBy>
  <cp:revision>2</cp:revision>
  <dcterms:created xsi:type="dcterms:W3CDTF">2017-06-14T22:40:00Z</dcterms:created>
  <dcterms:modified xsi:type="dcterms:W3CDTF">2017-06-14T22:40:00Z</dcterms:modified>
</cp:coreProperties>
</file>